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What do we know about a monopoly’s marginal cost?</w:t>
            </w:r>
          </w:p>
          <w:tbl>
            <w:tblPr>
              <w:tblStyle w:val="5"/>
              <w:tblW w:w="54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less than its average fixed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less than the price per unit of its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exceed its 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equal its average total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What is the main difference between a competitive firm and a monopoly?</w:t>
            </w:r>
          </w:p>
          <w:tbl>
            <w:tblPr>
              <w:tblStyle w:val="5"/>
              <w:tblW w:w="80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competitive firm owns a key resource, but a monopoly firm does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competitive firm is a price taker, and a monopoly is a price maker.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competitive firm produces output at a lower cost than a monopoly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competitive is subject to government regulations, but a monopoly firm is not.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Angelo is a wholesale meatball distributor. He sells his meatballs to all the finest Italian restaurants in town. Nobody can make meatballs like Angelo. As a result, his is the only business in town that sells meatballs to restaurants. Assuming that Angelo is maximizing his profit, how will meatball prices compare with marginal cost?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0"/>
              <w:gridCol w:w="8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Meatball prices will be less than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Meatball prices will equal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Meatball prices will exceed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Meatball prices will be a function of supply and demand and will therefore fluctuate around marginal costs.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Kureha Corporation holds 70 percent of the market as a supplier for polymer, which is used to make the compact battery for smartphones. Why is Kureha Corporation considered as a classic example of a monopoly?</w:t>
            </w:r>
          </w:p>
          <w:tbl>
            <w:tblPr>
              <w:tblStyle w:val="5"/>
              <w:tblW w:w="78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government-created corporation.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arises from the ownership of a key resource.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results in very little advertising of the product that the monopolist produces.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was broken up by the government a long time ago.</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Suppose during the tsunami in 2011, Kureha Corporation suffered significant damage. As a result, smartphone makers have to look for other sources for the supply of polymer. In this case, what will happen to Kureha Corporation?</w:t>
            </w:r>
          </w:p>
          <w:tbl>
            <w:tblPr>
              <w:tblStyle w:val="5"/>
              <w:tblW w:w="76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less incentive to advertise than it would otherwise have.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less market power than it would otherwise have.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more control over the price of polymer than it would otherwise have.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higher profits than it would otherwise have.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When does a government-created monopoly arise?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6"/>
              <w:gridCol w:w="80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government spending in a certain industry gives rise to monopoly power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government exercises its market control by encouraging competition among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government gives a firm the exclusive right to sell some good or service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government imposes a sales tax so high competitors are discouraged from entry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What type of monopoly are patent and copyright laws major sources of?</w:t>
            </w:r>
          </w:p>
          <w:tbl>
            <w:tblPr>
              <w:tblStyle w:val="5"/>
              <w:tblW w:w="38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natural monopolies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government-created monopolies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resource monopolies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 monopolies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What is a benefit to society of the patent and copyright laws?</w:t>
            </w:r>
          </w:p>
          <w:tbl>
            <w:tblPr>
              <w:tblStyle w:val="5"/>
              <w:tblW w:w="85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These laws help to keep prices down.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These laws help to prevent a single firm from acquiring ownership of a key resource.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These laws encourage creative activity.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These laws discourage excessive amounts of output of certain products.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Why are drug companies allowed to be monopolists in the drugs they discover?</w:t>
            </w:r>
          </w:p>
          <w:tbl>
            <w:tblPr>
              <w:tblStyle w:val="5"/>
              <w:tblW w:w="84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allow drug companies to charge a price that is equal to their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discourage new firms from entering the drug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encourage research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regulate health and safety concerns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What does encouraging firms to invest in research and development, and individuals to engage in creative endeavours such as writing novels, justify?</w:t>
            </w:r>
          </w:p>
          <w:tbl>
            <w:tblPr>
              <w:tblStyle w:val="5"/>
              <w:tblW w:w="47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resource monopolies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natural monopolies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government-created monopolies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breaking up monopolies into smaller firms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What can be said about the laws governing patents and copyrights?</w:t>
            </w:r>
          </w:p>
          <w:tbl>
            <w:tblPr>
              <w:tblStyle w:val="5"/>
              <w:tblW w:w="68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 lead to monopolies.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intended to serve private interests not the public interest.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costs but no benefits.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 discourage research.</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What would result from a reduction in a monopolist’s fixed costs?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7"/>
              <w:gridCol w:w="80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profit-maximizing price would decrease, and the profit-maximizing quantity produced would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profit-maximizing price would increase, and the profit-maximizing quantity produced would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profit-maximizing price would decrease and the profit-maximizing quantity produced would not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profit-maximizing price would increase, and the profit-maximizing quantity produced would not change.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When does a natural monopoly occur?</w:t>
            </w:r>
          </w:p>
          <w:tbl>
            <w:tblPr>
              <w:tblStyle w:val="5"/>
              <w:tblW w:w="79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product is sold in its natural state (such as water or diamonds)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there are economies of scale over the relevant range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firm is characterized by a rising marginal-cost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production requires the use of free natural resources, such as water or air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When a natural monopoly exists, how cost effective is it to produce the product?</w:t>
            </w:r>
          </w:p>
          <w:tbl>
            <w:tblPr>
              <w:tblStyle w:val="5"/>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generally cost effective for government-owned firms to produce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generally not cost effective for one firm to produce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generally cost effective for two or more private firms to produce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generally not cost effective for two or more private firms to produce the product.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What is the defining characteristic of a natural monopoly?</w:t>
            </w:r>
          </w:p>
          <w:tbl>
            <w:tblPr>
              <w:tblStyle w:val="5"/>
              <w:tblW w:w="64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constant marginal cost over the relevant range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constant average fixed costs over the relevant range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constant returns to scale over the relevant range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economies of scale over the relevant range of output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Why do natural monopolies differ from other forms of monopoly?</w:t>
            </w:r>
          </w:p>
          <w:tbl>
            <w:tblPr>
              <w:tblStyle w:val="5"/>
              <w:tblW w:w="54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not subject to barriers to entry.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not regulated by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generally don’t make a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generally not worried about competition.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When a firm’s average-total-cost curve continually declines, what is the firm considered?</w:t>
            </w:r>
          </w:p>
          <w:tbl>
            <w:tblPr>
              <w:tblStyle w:val="5"/>
              <w:tblW w:w="38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government-created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natural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revenue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subsidized monopoly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15-1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35"/>
              </w:rPr>
              <w:drawing>
                <wp:inline distT="0" distB="0" distL="114300" distR="114300">
                  <wp:extent cx="2705100" cy="186690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4"/>
                          <a:stretch>
                            <a:fillRect/>
                          </a:stretch>
                        </pic:blipFill>
                        <pic:spPr>
                          <a:xfrm>
                            <a:off x="0" y="0"/>
                            <a:ext cx="2705100" cy="18669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Refer to Figure 15-1. The shape of the average-total-cost curve reveals information about the nature of the barrier to entry that might exist in a monopoly market. Which monopoly type best coincides with the figure?</w:t>
            </w:r>
          </w:p>
          <w:tbl>
            <w:tblPr>
              <w:tblStyle w:val="5"/>
              <w:tblW w:w="38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resource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natural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government-created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dynamic monopoly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Refer to Figure 15-1. The shape of the average-total-cost curve suggests an opportunity for a profit-maximizing monopolist to take advantage of what?</w:t>
            </w:r>
          </w:p>
          <w:tbl>
            <w:tblPr>
              <w:tblStyle w:val="5"/>
              <w:tblW w:w="32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economies of scale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diseconomies of scale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decreasing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increasing marginal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Refer to Figure 15-1. In view of what is known about the relationship between average total cost and marginal cost, what do we know about the marginal-cost curve for this firm?</w:t>
            </w:r>
          </w:p>
          <w:tbl>
            <w:tblPr>
              <w:tblStyle w:val="5"/>
              <w:tblW w:w="57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lie entirely above the average-total-cost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lie entirely below the average-total-cost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be upward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be downward sloping.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When an industry is a natural monopoly, what can we expect?</w:t>
            </w:r>
          </w:p>
          <w:tbl>
            <w:tblPr>
              <w:tblStyle w:val="5"/>
              <w:tblW w:w="62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characterized by constant returns to scale.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characterized by diseconomies of scale.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larger number of firms may lead to a lower average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larger number of firms will lead to a higher average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Which attribute does a firm that is a natural monopoly have?</w:t>
            </w:r>
          </w:p>
          <w:tbl>
            <w:tblPr>
              <w:tblStyle w:val="5"/>
              <w:tblW w:w="82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very likely to be concerned about new entrants eroding its monopoly power.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taking advantage of loyal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experience lower average total revenue if more firms entered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experiences economies of scale.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Why do additional firms often NOT try to compete with a natural monopoly?</w:t>
            </w:r>
          </w:p>
          <w:tbl>
            <w:tblPr>
              <w:tblStyle w:val="5"/>
              <w:tblW w:w="79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fear retaliation in the form of pricing wars from the natural monopolist.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unsure of the size of the market in general.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know they cannot achieve the same low costs that the monopolist enjoys.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see that the natural monopoly doesn’t make a huge profit.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Consider a transportation corporation named C.R. Evans, which has just completed the development of a new subway system in a medium-sized city in Western Canada. Currently, there are plenty of seats on the subway, and it is never crowded. Its capacity far exceeds the needs of the city. After just a few years of operation, the shareholders of C.R. Evans experienced incredible rates of return on their investment due to the profitability of the corporation. How can C.R. Evans continue to be a monopolist in the subway transportation industry?</w:t>
            </w:r>
          </w:p>
          <w:tbl>
            <w:tblPr>
              <w:tblStyle w:val="5"/>
              <w:tblW w:w="72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population growth leads to an overcrowding of the subway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there are no new entrants to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demand for transportation services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the firm decides to offer public shares in the stock exchange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When a single firm can supply a product to an entire market at a smaller cost than could two or more firms, what is the industry called?</w:t>
            </w:r>
          </w:p>
          <w:tbl>
            <w:tblPr>
              <w:tblStyle w:val="5"/>
              <w:tblW w:w="31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resource industry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exclusive industry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government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natural monopoly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When does a natural monopoly arise?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4"/>
              <w:gridCol w:w="80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there are constant returns to scale over the relevant range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there are economies of scale over the relevant range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one firm owns a key natural resource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government gives a single firm the exclusive right to produce a particular good or service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When a firm has a natural monopoly, what effect does the firm experience?</w:t>
            </w:r>
          </w:p>
          <w:tbl>
            <w:tblPr>
              <w:tblStyle w:val="5"/>
              <w:tblW w:w="58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marginal cost always exceeds its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total-cost curve is 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average-total-cost curve is downward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scale economies over a small scale of output.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When is it possible for a natural monopoly to evolve into a competitive market?</w:t>
            </w:r>
          </w:p>
          <w:tbl>
            <w:tblPr>
              <w:tblStyle w:val="5"/>
              <w:tblW w:w="60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 market expands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patent and copyright laws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technological advances give rise to economies of scale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new resources are discovered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Under which circumstance can a firm that has a monopoly on water (which is a necessity) charge a high price for water?</w:t>
            </w:r>
          </w:p>
          <w:tbl>
            <w:tblPr>
              <w:tblStyle w:val="5"/>
              <w:tblW w:w="55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the marginal cost of producing water is high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even if the marginal cost of producing water is low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the firm is a natural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even if the demand for water is low</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15-1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Consider the market for water in a small town in the Old West. Assume that the only source of water is the underground aquifer that lies directly below the town. Wells are used to supply water to the entire town.</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Refer to Scenario 15-1. If dozens of residents have their own wells, which statement most adequately describes the behaviour of sellers of water?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water is a necessity of life, there will be no decline in the quantity of water consumed, regardless of how high the price is raised.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will be able to charge a premium for the water.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a litre of water will exceed its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a litre of water will be driven to equal its marginal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Refer to Scenario 15-1. What happens if only one resident owns all the wells in town?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a litre of water will be driven to equal its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a litre of water will exceed its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water is a necessity of life, there will be no decline in the quantity of water consumed, regardless of how high the price is raised.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seller will be able to earn unlimited profit.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Refer to Scenario 15-1. Assume that Jack is the sole owner of all the wells in town. He decides to move to a more suitable climate and sells the wells to a couple of dozen different town residents. What will be the result?</w:t>
            </w:r>
          </w:p>
          <w:tbl>
            <w:tblPr>
              <w:tblStyle w:val="5"/>
              <w:tblW w:w="75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town residents will likely be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water is likely to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individual water sellers will not have as many customers as Jack had.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water will be offered for sale.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What shape of demand curves do competitive firms have, and how much output can they sell?</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1"/>
              <w:gridCol w:w="80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downward-sloping demand curves, and they can sell as much output as they desire at the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downward-sloping demand curves, and they can sell only a limited quantity of output at each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horizontal demand curves, and they can sell as much output as they desire at the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horizontal demand curves, and they can sell only a limited quantity of output at each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What shape of demand curves do monopoly firms have, and how much output can they sell?</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1"/>
              <w:gridCol w:w="80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downward-sloping demand curves, and they can sell as much output as they desire at the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downward-sloping demand curves, and they can sell only a limited quantity of output at each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horizontal demand curves, and they can sell as much output as they desire at the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horizontal demand curves, and they can sell only a limited quantity of output at each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If many good substitutes exist for a competitive firm’s product, what type of demand curve does it face?</w:t>
            </w:r>
          </w:p>
          <w:tbl>
            <w:tblPr>
              <w:tblStyle w:val="5"/>
              <w:tblW w:w="40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inelastic only over a certain region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When a monopolist decreases the price of its good, what do consumers do?</w:t>
            </w:r>
          </w:p>
          <w:tbl>
            <w:tblPr>
              <w:tblStyle w:val="5"/>
              <w:tblW w:w="49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not buy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buy more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buy less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buy the same amount of the good.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In what way and by which of the following factors is a natural monopolist’s ability to price its product affected?</w:t>
            </w:r>
          </w:p>
          <w:tbl>
            <w:tblPr>
              <w:tblStyle w:val="5"/>
              <w:tblW w:w="58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constrained by the market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constrained by market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restricted by potential entrants.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enhanced by regulatory control of the government.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What is the key difference between a competitive firm and a monopoly firm?</w:t>
            </w:r>
          </w:p>
          <w:tbl>
            <w:tblPr>
              <w:tblStyle w:val="5"/>
              <w:tblW w:w="60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 to select the level of competition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 to select the level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 to select inputs in the production process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 to select the price of its output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Which scenario best represents a monopoly situation?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Bill and Tom work separately from one another but both sell a very rare form of the same diamond. They are the only sellers of this type of diamond in town.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Tim owns a fishing tackle shop in Vancouver, in which he sells the top-of-the-line fishing equipment.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Bob owns the only grocery store in a small community that lies 300 kilometres from the nearest city.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Robert is the only seller of a specific cola soft drink, but Erin sells one that is a close substitute.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How do competitive firms and monopolists differ?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competitive firm cannot choose its level of output; a monopolist chooses its level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competitive firm’s short-run profit is always zero; a monopolist can have a positive short-run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competitive firm’s marginal-revenue curve is horizontal; a monopolist’s marginal-revenue curve is downward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competitive firm sets price equal to marginal cost; a monopolist sets price equal to marginal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In order to sell more of its product, what must a monopolist do?</w:t>
            </w:r>
          </w:p>
          <w:tbl>
            <w:tblPr>
              <w:tblStyle w:val="5"/>
              <w:tblW w:w="41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5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5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sell to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5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sell in international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5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lower its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5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keep its price constant.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What is the typical market demand curve for a monopolist?</w:t>
            </w:r>
          </w:p>
          <w:tbl>
            <w:tblPr>
              <w:tblStyle w:val="5"/>
              <w:tblW w:w="26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upward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downward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vertical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When a monopolist increases the amount of output that it produces and sells, what happens to its average revenue and its marginal revenue?</w:t>
            </w:r>
          </w:p>
          <w:tbl>
            <w:tblPr>
              <w:tblStyle w:val="5"/>
              <w:tblW w:w="68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its average revenue and its marginal revenue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average revenue increases, and its marginal revenue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average revenue decreases, and its marginal revenue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its average revenue and its marginal revenue decrease.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Which of the following feats is impossible for a monopolist to accomplish?</w:t>
            </w:r>
          </w:p>
          <w:tbl>
            <w:tblPr>
              <w:tblStyle w:val="5"/>
              <w:tblW w:w="77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controlling the price of its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charging a higher price and continuing to sell the same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operating at a point on the upper half of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increasing total surplus in a market compared to that in a competitive market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What is generally the case for a monopolist’s average revenue?</w:t>
            </w:r>
          </w:p>
          <w:tbl>
            <w:tblPr>
              <w:tblStyle w:val="5"/>
              <w:tblW w:w="42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equal to 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less than 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equal to the price of its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less than the price of its product.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15-1</w:t>
            </w:r>
            <w:r>
              <w:rPr>
                <w:rStyle w:val="2"/>
                <w:rFonts w:ascii="Times New Roman" w:hAnsi="Times New Roman" w:eastAsia="Times New Roman" w:cs="Times New Roman"/>
                <w:b/>
                <w:bCs/>
                <w:i w:val="0"/>
                <w:iCs w:val="0"/>
                <w:smallCaps w:val="0"/>
                <w:color w:val="000000"/>
                <w:sz w:val="22"/>
                <w:szCs w:val="22"/>
                <w:rtl w:val="0"/>
              </w:rPr>
              <w:br w:type="textWrapping"/>
            </w:r>
          </w:p>
          <w:tbl>
            <w:tblPr>
              <w:tblStyle w:val="3"/>
              <w:tblW w:w="70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04"/>
              <w:gridCol w:w="1073"/>
              <w:gridCol w:w="1579"/>
              <w:gridCol w:w="1640"/>
              <w:gridCol w:w="16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04"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Quantity</w:t>
                  </w:r>
                </w:p>
              </w:tc>
              <w:tc>
                <w:tcPr>
                  <w:tcW w:w="107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Price</w:t>
                  </w:r>
                </w:p>
              </w:tc>
              <w:tc>
                <w:tcPr>
                  <w:tcW w:w="157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Total Revenue</w:t>
                  </w:r>
                </w:p>
              </w:tc>
              <w:tc>
                <w:tcPr>
                  <w:tcW w:w="164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Average Revenue</w:t>
                  </w:r>
                </w:p>
              </w:tc>
              <w:tc>
                <w:tcPr>
                  <w:tcW w:w="162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04"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w:t>
                  </w:r>
                </w:p>
              </w:tc>
              <w:tc>
                <w:tcPr>
                  <w:tcW w:w="107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$35</w:t>
                  </w:r>
                </w:p>
              </w:tc>
              <w:tc>
                <w:tcPr>
                  <w:tcW w:w="157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$35</w:t>
                  </w:r>
                </w:p>
              </w:tc>
              <w:tc>
                <w:tcPr>
                  <w:tcW w:w="164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62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04"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w:t>
                  </w:r>
                </w:p>
              </w:tc>
              <w:tc>
                <w:tcPr>
                  <w:tcW w:w="107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57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$64</w:t>
                  </w:r>
                </w:p>
              </w:tc>
              <w:tc>
                <w:tcPr>
                  <w:tcW w:w="164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$32</w:t>
                  </w:r>
                </w:p>
              </w:tc>
              <w:tc>
                <w:tcPr>
                  <w:tcW w:w="162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04"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107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$29</w:t>
                  </w:r>
                </w:p>
              </w:tc>
              <w:tc>
                <w:tcPr>
                  <w:tcW w:w="157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64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62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04"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107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57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64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62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04"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c>
                <w:tcPr>
                  <w:tcW w:w="107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$23</w:t>
                  </w:r>
                </w:p>
              </w:tc>
              <w:tc>
                <w:tcPr>
                  <w:tcW w:w="157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64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62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04"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w:t>
                  </w:r>
                </w:p>
              </w:tc>
              <w:tc>
                <w:tcPr>
                  <w:tcW w:w="107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57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$120</w:t>
                  </w:r>
                </w:p>
              </w:tc>
              <w:tc>
                <w:tcPr>
                  <w:tcW w:w="164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62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04"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7</w:t>
                  </w:r>
                </w:p>
              </w:tc>
              <w:tc>
                <w:tcPr>
                  <w:tcW w:w="107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$17</w:t>
                  </w:r>
                </w:p>
              </w:tc>
              <w:tc>
                <w:tcPr>
                  <w:tcW w:w="157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64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62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04"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w:t>
                  </w:r>
                </w:p>
              </w:tc>
              <w:tc>
                <w:tcPr>
                  <w:tcW w:w="107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57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64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62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04"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9</w:t>
                  </w:r>
                </w:p>
              </w:tc>
              <w:tc>
                <w:tcPr>
                  <w:tcW w:w="107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57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$99</w:t>
                  </w:r>
                </w:p>
              </w:tc>
              <w:tc>
                <w:tcPr>
                  <w:tcW w:w="164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$11</w:t>
                  </w:r>
                </w:p>
              </w:tc>
              <w:tc>
                <w:tcPr>
                  <w:tcW w:w="162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–$13</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Refer to Table 15-1. If the monopolist sells eight units of its product, how much total revenue will it receive from the sale?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$164</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Refer to Table 15-1. If the monopolist wants to maximize its revenue, how many units of its product should it sell?</w:t>
            </w:r>
          </w:p>
          <w:tbl>
            <w:tblPr>
              <w:tblStyle w:val="5"/>
              <w:tblW w:w="11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Refer to Table 15-1. When four units of output are produced and sold, what is the average revenue?</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Refer to Table 15-1. What is the marginal revenue for the monopolist for the sixth unit sold?</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Refer to Table 15-1. Assume this monopolist's marginal cost is constant at $11. What quantity (Q) of output will it produce and what price (P) will it charge?</w:t>
            </w:r>
          </w:p>
          <w:tbl>
            <w:tblPr>
              <w:tblStyle w:val="5"/>
              <w:tblW w:w="23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 = 4; P = $25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 = 4; P = $26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 = 5; P = $23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 = 7; P = $17</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How is marginal revenue for a monopolist computed?</w:t>
            </w:r>
          </w:p>
          <w:tbl>
            <w:tblPr>
              <w:tblStyle w:val="5"/>
              <w:tblW w:w="61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divided by quantity sold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times quantity divided by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 divided by quantity sold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change in total revenue divided by change in quantity sold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15-2</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monopolist faces the following demand curve:</w:t>
            </w:r>
            <w:r>
              <w:rPr>
                <w:rStyle w:val="2"/>
                <w:rFonts w:ascii="Times New Roman" w:hAnsi="Times New Roman" w:eastAsia="Times New Roman" w:cs="Times New Roman"/>
                <w:b w:val="0"/>
                <w:bCs w:val="0"/>
                <w:i w:val="0"/>
                <w:iCs w:val="0"/>
                <w:smallCaps w:val="0"/>
                <w:color w:val="000000"/>
                <w:sz w:val="22"/>
                <w:szCs w:val="22"/>
                <w:rtl w:val="0"/>
              </w:rPr>
              <w:br w:type="textWrapping"/>
            </w:r>
          </w:p>
          <w:tbl>
            <w:tblPr>
              <w:tblStyle w:val="3"/>
              <w:tblW w:w="33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657"/>
              <w:gridCol w:w="7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65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Quantity Demanded</w:t>
                  </w:r>
                </w:p>
              </w:tc>
              <w:tc>
                <w:tcPr>
                  <w:tcW w:w="73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65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51</w:t>
                  </w:r>
                </w:p>
              </w:tc>
              <w:tc>
                <w:tcPr>
                  <w:tcW w:w="73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65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47</w:t>
                  </w:r>
                </w:p>
              </w:tc>
              <w:tc>
                <w:tcPr>
                  <w:tcW w:w="73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65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42</w:t>
                  </w:r>
                </w:p>
              </w:tc>
              <w:tc>
                <w:tcPr>
                  <w:tcW w:w="73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65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36</w:t>
                  </w:r>
                </w:p>
              </w:tc>
              <w:tc>
                <w:tcPr>
                  <w:tcW w:w="73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65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29</w:t>
                  </w:r>
                </w:p>
              </w:tc>
              <w:tc>
                <w:tcPr>
                  <w:tcW w:w="73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65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21</w:t>
                  </w:r>
                </w:p>
              </w:tc>
              <w:tc>
                <w:tcPr>
                  <w:tcW w:w="73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65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w:t>
                  </w:r>
                </w:p>
              </w:tc>
              <w:tc>
                <w:tcPr>
                  <w:tcW w:w="73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$7</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Refer to the table. If the monopolist has total fixed costs of $60 and has a constant marginal cost of $18, what is the profit-maximizing level of production?</w:t>
            </w:r>
          </w:p>
          <w:tbl>
            <w:tblPr>
              <w:tblStyle w:val="5"/>
              <w:tblW w:w="16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units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15-3</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monopolist faces the following demand curve:</w:t>
            </w:r>
            <w:r>
              <w:rPr>
                <w:rStyle w:val="2"/>
                <w:rFonts w:ascii="Times New Roman" w:hAnsi="Times New Roman" w:eastAsia="Times New Roman" w:cs="Times New Roman"/>
                <w:b w:val="0"/>
                <w:bCs w:val="0"/>
                <w:i w:val="0"/>
                <w:iCs w:val="0"/>
                <w:smallCaps w:val="0"/>
                <w:color w:val="000000"/>
                <w:sz w:val="22"/>
                <w:szCs w:val="22"/>
                <w:rtl w:val="0"/>
              </w:rPr>
              <w:br w:type="textWrapping"/>
            </w:r>
          </w:p>
          <w:tbl>
            <w:tblPr>
              <w:tblStyle w:val="3"/>
              <w:tblW w:w="2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10"/>
              <w:gridCol w:w="15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10" w:type="dxa"/>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Price</w:t>
                  </w:r>
                </w:p>
              </w:tc>
              <w:tc>
                <w:tcPr>
                  <w:tcW w:w="1530" w:type="dxa"/>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Quantity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w:t>
                  </w:r>
                </w:p>
              </w:tc>
              <w:tc>
                <w:tcPr>
                  <w:tcW w:w="153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$9</w:t>
                  </w:r>
                </w:p>
              </w:tc>
              <w:tc>
                <w:tcPr>
                  <w:tcW w:w="153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w:t>
                  </w:r>
                </w:p>
              </w:tc>
              <w:tc>
                <w:tcPr>
                  <w:tcW w:w="153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$7</w:t>
                  </w:r>
                </w:p>
              </w:tc>
              <w:tc>
                <w:tcPr>
                  <w:tcW w:w="153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w:t>
                  </w:r>
                </w:p>
              </w:tc>
              <w:tc>
                <w:tcPr>
                  <w:tcW w:w="153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c>
                <w:tcPr>
                  <w:tcW w:w="153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153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11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1530"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Refer to Table 15-3. Consider that the monopolist has total fixed costs of $40 and a constant marginal cost of $5. At the profit-maximizing level of output, what is the monopolist’s average total cost?</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A monopoly firm can sell 200 units of output for $36.00 per unit. Alternatively, it can sell 201 units of output for $35.50 per unit. What is the marginal revenue of the 201st unit of output?</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A monopoly firm can sell 150 units of output for $12.00 per unit. Alternatively, it can sell 151 units of output for $11.85 per unit. What is the marginal revenue of the 151st unit of output?</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When a monopolist increases the amount of output that it produces and sells, what happens to the price of its output?</w:t>
            </w:r>
          </w:p>
          <w:tbl>
            <w:tblPr>
              <w:tblStyle w:val="5"/>
              <w:tblW w:w="54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may only increase if the demand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may only decreases if the demand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decreases regardless of the elasticity of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regardless of the elasticity of demand.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When a firm operates under conditions of monopoly, what do we know about its pricing?</w:t>
            </w:r>
          </w:p>
          <w:tbl>
            <w:tblPr>
              <w:tblStyle w:val="5"/>
              <w:tblW w:w="54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pricing is not constrained.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pricing is constrained by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pricing is constrained by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pricing is constrained only by its social agenda.</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For which item is it sometimes meaningful for a monopoly to consider negative values?</w:t>
            </w:r>
          </w:p>
          <w:tbl>
            <w:tblPr>
              <w:tblStyle w:val="5"/>
              <w:tblW w:w="25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total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If a profit-maximizing monopolist faces a downward-sloping market demand curve, what do we know?</w:t>
            </w:r>
          </w:p>
          <w:tbl>
            <w:tblPr>
              <w:tblStyle w:val="5"/>
              <w:tblW w:w="60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average revenue is less than the price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average revenue equals 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marginal revenue equals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marginal revenue is less than the price of the product.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When a monopolist increases the number of units it sells, there are two effects on revenue. What are they?</w:t>
            </w:r>
          </w:p>
          <w:tbl>
            <w:tblPr>
              <w:tblStyle w:val="5"/>
              <w:tblW w:w="47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effect and the supply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competition effect and the cost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income effect and the monopoly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output effect and the price effect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For a monopolist, how do we determine the sign of the marginal-revenue curve?</w:t>
            </w:r>
          </w:p>
          <w:tbl>
            <w:tblPr>
              <w:tblStyle w:val="5"/>
              <w:tblW w:w="77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positive when the demand effect is greater than the supply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positive when the monopoly effect is greater than the competitive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negative when the price effect is greater than the output effect.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negative when the output effect is greater than the price effect.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For a monopoly firm, which of the following equalities holds?</w:t>
            </w:r>
          </w:p>
          <w:tbl>
            <w:tblPr>
              <w:tblStyle w:val="5"/>
              <w:tblW w:w="43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 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 Average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 Average revenue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For which firm can marginal revenue become negative?</w:t>
            </w:r>
          </w:p>
          <w:tbl>
            <w:tblPr>
              <w:tblStyle w:val="5"/>
              <w:tblW w:w="75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competitive firms, since price is equal to 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competitive firms, since they are facing downward-sloping demand curves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monopoly firms, since they are facing a downward-sloping demand curves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monopoly firms, since price is equal to marginal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Suppose a certain firm has a monopoly on electricity. To sell the 100th unit of electricity, what must the firm experience?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2"/>
              <w:gridCol w:w="8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marginal revenue on the 100th unit of electricity than it experienced on the 99th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average revenue on the 100th unit of electricity than it experienced on the 99th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marginal cost on the 100 units of electricity than it experienced on the first 99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marginal revenue on the 100th unit of electricity than it experienced on the 99th unit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When a monopoly increases its output and sales, what is the impact of the output effect and the price effect on total revenue?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9"/>
              <w:gridCol w:w="80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the output effect and the price effect work to increase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output effect works to increase total revenue, and the price effect works to decrease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output effect works to decrease total revenue, and the price effect works to increase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the output effect and the price effect work to decrease total revenue.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How do economists assume that monopolists behave?</w:t>
            </w:r>
          </w:p>
          <w:tbl>
            <w:tblPr>
              <w:tblStyle w:val="5"/>
              <w:tblW w:w="29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cost minimizers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profit maximizers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price maximizers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output maximizers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At what level of output will a profit-maximizing monopolist produce?</w:t>
            </w:r>
          </w:p>
          <w:tbl>
            <w:tblPr>
              <w:tblStyle w:val="5"/>
              <w:tblW w:w="72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level of output at which price is equal to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level of output at which average revenue is equal to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level of output at which marginal revenue is equal to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level of output at which total revenue is equal to opportunity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Let P = price, MR = marginal revenue, and MC = marginal cost. For a profit-maximizing monopolist, which relationship holds?</w:t>
            </w:r>
          </w:p>
          <w:tbl>
            <w:tblPr>
              <w:tblStyle w:val="5"/>
              <w:tblW w:w="22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 &gt; MR = MC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 = MR = MC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 &gt; MR &gt; MC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MR &lt; MC = P</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15-2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The figure below reflects the cost and revenue structure for a monopoly firm.</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87"/>
                <w:sz w:val="22"/>
                <w:szCs w:val="22"/>
                <w:rtl w:val="0"/>
              </w:rPr>
              <w:drawing>
                <wp:inline distT="0" distB="0" distL="114300" distR="114300">
                  <wp:extent cx="2847975" cy="2514600"/>
                  <wp:effectExtent l="0" t="0" r="9525"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5"/>
                          <a:stretch>
                            <a:fillRect/>
                          </a:stretch>
                        </pic:blipFill>
                        <pic:spPr>
                          <a:xfrm>
                            <a:off x="0" y="0"/>
                            <a:ext cx="2847975" cy="25146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Refer to Figure 15-2. Which curve depicts the demand curve for a monopoly firm?</w:t>
            </w:r>
          </w:p>
          <w:tbl>
            <w:tblPr>
              <w:tblStyle w:val="5"/>
              <w:tblW w:w="11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Refer to Figure 15-2. Which curve depicts the marginal-revenue curve for a monopoly firm?</w:t>
            </w:r>
          </w:p>
          <w:tbl>
            <w:tblPr>
              <w:tblStyle w:val="5"/>
              <w:tblW w:w="11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Refer to Figure 15-2. Which curve depicts the marginal-cost curve for a monopoly firm?</w:t>
            </w:r>
          </w:p>
          <w:tbl>
            <w:tblPr>
              <w:tblStyle w:val="5"/>
              <w:tblW w:w="11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Refer to Figure 15-2. Which curve depicts the average-total-cost curve for a monopoly firm?</w:t>
            </w:r>
          </w:p>
          <w:tbl>
            <w:tblPr>
              <w:tblStyle w:val="5"/>
              <w:tblW w:w="11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Refer to Figure 15-2. If the monopoly firm is currently producing Q</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units of output, what will a decrease in output necessarily cause profit to do?</w:t>
            </w:r>
          </w:p>
          <w:tbl>
            <w:tblPr>
              <w:tblStyle w:val="5"/>
              <w:tblW w:w="59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remain unchanged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as long as the new level of output is at least Q</w:t>
                  </w:r>
                  <w:r>
                    <w:rPr>
                      <w:rStyle w:val="2"/>
                      <w:rFonts w:ascii="Times New Roman" w:hAnsi="Times New Roman" w:eastAsia="Times New Roman" w:cs="Times New Roman"/>
                      <w:b w:val="0"/>
                      <w:bCs w:val="0"/>
                      <w:i w:val="0"/>
                      <w:iCs w:val="0"/>
                      <w:smallCaps w:val="0"/>
                      <w:color w:val="000000"/>
                      <w:sz w:val="28"/>
                      <w:szCs w:val="28"/>
                      <w:vertAlign w:val="subscript"/>
                      <w:rtl w:val="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as long as the new level of output is at least 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Refer to Figure 15-2. If the monopoly firm wants to maximize its profit, what level of output should it operate at?</w:t>
            </w:r>
          </w:p>
          <w:tbl>
            <w:tblPr>
              <w:tblStyle w:val="5"/>
              <w:tblW w:w="13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w:t>
                  </w:r>
                  <w:r>
                    <w:rPr>
                      <w:rStyle w:val="2"/>
                      <w:rFonts w:ascii="Times New Roman" w:hAnsi="Times New Roman" w:eastAsia="Times New Roman" w:cs="Times New Roman"/>
                      <w:b w:val="0"/>
                      <w:bCs w:val="0"/>
                      <w:i w:val="0"/>
                      <w:iCs w:val="0"/>
                      <w:smallCaps w:val="0"/>
                      <w:color w:val="000000"/>
                      <w:sz w:val="28"/>
                      <w:szCs w:val="28"/>
                      <w:vertAlign w:val="subscript"/>
                      <w:rtl w:val="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w:t>
                  </w:r>
                  <w:r>
                    <w:rPr>
                      <w:rStyle w:val="2"/>
                      <w:rFonts w:ascii="Times New Roman" w:hAnsi="Times New Roman" w:eastAsia="Times New Roman" w:cs="Times New Roman"/>
                      <w:b w:val="0"/>
                      <w:bCs w:val="0"/>
                      <w:i w:val="0"/>
                      <w:iCs w:val="0"/>
                      <w:smallCaps w:val="0"/>
                      <w:color w:val="000000"/>
                      <w:sz w:val="28"/>
                      <w:szCs w:val="28"/>
                      <w:vertAlign w:val="subscript"/>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w:t>
                  </w:r>
                  <w:r>
                    <w:rPr>
                      <w:rStyle w:val="2"/>
                      <w:rFonts w:ascii="Times New Roman" w:hAnsi="Times New Roman" w:eastAsia="Times New Roman" w:cs="Times New Roman"/>
                      <w:b w:val="0"/>
                      <w:bCs w:val="0"/>
                      <w:i w:val="0"/>
                      <w:iCs w:val="0"/>
                      <w:smallCaps w:val="0"/>
                      <w:color w:val="000000"/>
                      <w:sz w:val="28"/>
                      <w:szCs w:val="28"/>
                      <w:vertAlign w:val="subscript"/>
                      <w:rtl w:val="0"/>
                    </w:rPr>
                    <w:t>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Refer to Figure 15-2. What price will maximize profit?</w:t>
            </w:r>
          </w:p>
          <w:tbl>
            <w:tblPr>
              <w:tblStyle w:val="5"/>
              <w:tblW w:w="12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3</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15-3</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The figure below reflects the cost and revenue structure for a monopoly firm.</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93"/>
                <w:sz w:val="22"/>
                <w:szCs w:val="22"/>
                <w:rtl w:val="0"/>
              </w:rPr>
              <w:drawing>
                <wp:inline distT="0" distB="0" distL="114300" distR="114300">
                  <wp:extent cx="2771775" cy="2590800"/>
                  <wp:effectExtent l="0" t="0" r="9525"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6"/>
                          <a:stretch>
                            <a:fillRect/>
                          </a:stretch>
                        </pic:blipFill>
                        <pic:spPr>
                          <a:xfrm>
                            <a:off x="0" y="0"/>
                            <a:ext cx="2771775" cy="25908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Refer to Figure 15-3. What is a profit-maximizing monopoly’s total revenue?</w:t>
            </w:r>
          </w:p>
          <w:tbl>
            <w:tblPr>
              <w:tblStyle w:val="5"/>
              <w:tblW w:w="24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0</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Refer to Figure 15-3. What is a profit-maximizing monopoly’s total cost?</w:t>
            </w:r>
          </w:p>
          <w:tbl>
            <w:tblPr>
              <w:tblStyle w:val="5"/>
              <w:tblW w:w="24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0</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0</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0</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0</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Refer to Figure 15-3. What is a profit-maximizing monopoly’s profit?</w:t>
            </w:r>
          </w:p>
          <w:tbl>
            <w:tblPr>
              <w:tblStyle w:val="5"/>
              <w:tblW w:w="24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0</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Refer to Figure 15-3. What would profit be on a typical unit sold for a profit-maximizing monopoly?</w:t>
            </w:r>
          </w:p>
          <w:tbl>
            <w:tblPr>
              <w:tblStyle w:val="5"/>
              <w:tblW w:w="17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1</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Refer to Figure 15-3. At the profit-maximizing level of output, what occurs at 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w:t>
            </w:r>
          </w:p>
          <w:tbl>
            <w:tblPr>
              <w:tblStyle w:val="5"/>
              <w:tblW w:w="39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is equal to 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 is equal to 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is equal to 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cost is equal to 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What two curves’ intersection determines the monopolist’s profit-maximizing quantity of output?</w:t>
            </w:r>
          </w:p>
          <w:tbl>
            <w:tblPr>
              <w:tblStyle w:val="5"/>
              <w:tblW w:w="47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 and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 and 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total cost and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variable cost and average revenue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15-2</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monopoly firm maximizes its profit by producing 500 units output (so Q = 500). At that level of output, its marginal revenue is $32, its average revenue is $42, and its average total cost is $36.</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Refer to Scenario 15-2. What is the firm’s profit-maximizing price?</w:t>
            </w:r>
          </w:p>
          <w:tbl>
            <w:tblPr>
              <w:tblStyle w:val="5"/>
              <w:tblW w:w="28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between $33 and $36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between $37 and $41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Refer to Scenario 15-2. At Q = 500, what is the firm’s total revenue?</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$22,500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Refer to Scenario 15-2. At Q = 500, what is the firm’s total cost?</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$22,500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Refer to Scenario 15-2. What is the firm’s maximum profit?</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Refer to Scenario 15-2. At Q = 500, what is the firm’s marginal cost?</w:t>
            </w:r>
          </w:p>
          <w:tbl>
            <w:tblPr>
              <w:tblStyle w:val="5"/>
              <w:tblW w:w="24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greater than $36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What is NOT a characteristic of a monopoly?</w:t>
            </w:r>
          </w:p>
          <w:tbl>
            <w:tblPr>
              <w:tblStyle w:val="5"/>
              <w:tblW w:w="51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a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price is equal to average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chooses the price for which it sells its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benefits from barriers to entry.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Which statement represents a monopoly firm?</w:t>
            </w:r>
          </w:p>
          <w:tbl>
            <w:tblPr>
              <w:tblStyle w:val="5"/>
              <w:tblW w:w="78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monopoly firm is a price taker and has no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monopoly firm is a price maker and has no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monopoly firm is a price taker and has a downward-sloping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monopoly firm is a price maker and has an upward-sloping supply curve.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Supply curves tell us how much producers are willing to supply at any given price. What type of supply curves will monopoly firms have?</w:t>
            </w:r>
          </w:p>
          <w:tbl>
            <w:tblPr>
              <w:tblStyle w:val="5"/>
              <w:tblW w:w="49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vertical supply curves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steeper supply curves than competitive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upward-sloping supply curves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supply curves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In a competitive market, a firm’s supply curve dictates the amount it will supply. How does a monopoly market compare?</w:t>
            </w:r>
          </w:p>
          <w:tbl>
            <w:tblPr>
              <w:tblStyle w:val="5"/>
              <w:tblW w:w="78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same statement applies.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conceptually makes sense for price makers and price takers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will have limited predictive capacity.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does not exist.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Which statement best describes a monopolist?</w:t>
            </w:r>
          </w:p>
          <w:tbl>
            <w:tblPr>
              <w:tblStyle w:val="5"/>
              <w:tblW w:w="8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monopolist is a price maker, and therefore it has an upward sloping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monopolist is a price maker, and therefore it has no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monopolist is a price setter, and therefore it has no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monopolist is a price setter, and therefore it has no demand curve.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Let P = price, MR = marginal revenue, and MC = marginal cost. For a profit-maximizing monopolist, which of the following describes the relationship?</w:t>
            </w:r>
          </w:p>
          <w:tbl>
            <w:tblPr>
              <w:tblStyle w:val="5"/>
              <w:tblW w:w="22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 = MR = MC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 = MC&lt; MR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 = MR &gt; MC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 &gt; MR = MC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Consider the following: The profit-maximizing price charged for goods produced is $15. The intersection of the marginal-revenue and marginal-cost curves occurs where output is 10 units and marginal cost is $8. Average total cost for 10 units of output is $6. What is the monopolist’s profit under these conditions?</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Consider the following: The profit-maximizing price charged for goods produced is $19. The intersection of the marginal-revenue and marginal-cost curves occurs where output is 12 units and marginal cost is $9. Average total cost for 12 units of output is $7. What is the monopolist’s profit under these conditions?</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Consider the following: The profit-maximizing price charged for goods produced is $11. The intersection of the demand curve and the marginal-cost curve occurs where output is 15 units and average total cost is $6. What is the monopolist’s profit under these conditions?</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When will a monopolist choose to increase output?</w:t>
            </w:r>
          </w:p>
          <w:tbl>
            <w:tblPr>
              <w:tblStyle w:val="5"/>
              <w:tblW w:w="79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market price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marginal revenue is positive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marginal revenue exceeds marginal cost at the present level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marginal revenue is less than marginal cost at the present level of output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If a monopolist sells 100 units at $8 per unit and realizes an average total cost of $5 per unit, what is the monopolist’s profit?</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Consider the following: The profit-maximizing price charged for goods produced is $13. The intersection of the marginal-revenue and marginal-cost curves occurs where output is 10 units, marginal cost is $8, and average total cost is $7. What is the monopolist’s profit under these conditions?</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For a monopoly firm, at the level of output for which marginal revenue equals zero, what also occurs?</w:t>
            </w:r>
          </w:p>
          <w:tbl>
            <w:tblPr>
              <w:tblStyle w:val="5"/>
              <w:tblW w:w="35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is 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is maximized.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 is maximized.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 is zero.</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How is a monopolist’s profit-maximizing quantity of output determined?</w:t>
            </w:r>
          </w:p>
          <w:tbl>
            <w:tblPr>
              <w:tblStyle w:val="5"/>
              <w:tblW w:w="82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intersection of the marginal-revenue curve and the marginal-cost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intersection of the marginal-revenue curve and the average-total-cost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intersection of the average revenue curve and the marginal-cost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intersection of the demand curve and the average-total-cost curve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In what way does the profit-maximization problem for a monopolist differ from that of a competitive firm?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competitive firm maximizes profit at the point where marginal revenue equals marginal cost; a monopolist maximizes profit at the point where marginal revenue exceeds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competitive firm maximizes profit at the point where average revenue equals marginal cost; a monopolist maximizes profit at a point where average revenue exceeds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a competitive firm, marginal revenue at the profit-maximizing level of output is equal to marginal revenue at all other levels of output; for a monopolist, marginal revenue at the profit-maximizing level of output is smaller than it is for larger levels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a profit-maximizing competitive firm, thinking at the margin is much more important than it is for a profit-maximizing monopolist.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When a pharmaceutical company discovers a new drug, what does patent law give the monopoly?</w:t>
            </w:r>
          </w:p>
          <w:tbl>
            <w:tblPr>
              <w:tblStyle w:val="5"/>
              <w:tblW w:w="79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partial ownership of the right to sell the drug for a limited number of years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partial ownership of the right to sell the drug for an unlimited number of years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sole ownership of the right to sell the drug for a limited number of years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sole ownership of the right to sell the drug for an unlimited number of years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Due to the nature of the patent laws on pharmaceuticals, what happens to the market for such drugs?</w:t>
            </w:r>
          </w:p>
          <w:tbl>
            <w:tblPr>
              <w:tblStyle w:val="5"/>
              <w:tblW w:w="77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remains a competitive market indefinitely.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remains a monopolistic market indefinitely.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switches from competitive to monopolistic once the firm’s patent runs out.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switches from monopolistic to competitive once the firm’s patent runs out.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When do generic drugs enter the pharmaceutical drug market?</w:t>
            </w:r>
          </w:p>
          <w:tbl>
            <w:tblPr>
              <w:tblStyle w:val="5"/>
              <w:tblW w:w="6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once the ingredients to the brand-name drug have been discovered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once five years have passed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once the generic drugs are patented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once the patent on the brand-name drug expires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Which statement best characterizes a monopoly market?</w:t>
            </w:r>
          </w:p>
          <w:tbl>
            <w:tblPr>
              <w:tblStyle w:val="5"/>
              <w:tblW w:w="60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generally maximizes total economic well-being.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generally minimizes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generally fails to maximize total economic well-being.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generally fails to maximize producer surplus.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For a profit-maximizing monopolist, when should output be increased to enhance economic well-being?</w:t>
            </w:r>
          </w:p>
          <w:tbl>
            <w:tblPr>
              <w:tblStyle w:val="5"/>
              <w:tblW w:w="58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long as average revenue exceeds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long as average revenue exceeds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long as marginal revenue exceeds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long as marginal revenue exceeds average total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What can measure the economic inefficiency of a monopolist?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2"/>
              <w:gridCol w:w="8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number of consumers who are unable to purchase the product because of its high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excess profit generated by monopoly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 of producer surplus by monopoly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deadweight loss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The socially efficient level of production occurs where the marginal-cost curve intersects which of the following curves?</w:t>
            </w:r>
          </w:p>
          <w:tbl>
            <w:tblPr>
              <w:tblStyle w:val="5"/>
              <w:tblW w:w="28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Monopoly pricing prevents some mutually beneficial trades from taking place. How may these unrealized mutually beneficial trades best be characterized?</w:t>
            </w:r>
          </w:p>
          <w:tbl>
            <w:tblPr>
              <w:tblStyle w:val="5"/>
              <w:tblW w:w="43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of little concern to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a deadweight loss to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a sunk cost to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welfare gains to society.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Consider a profit-maximizing monopoly pricing under the following conditions: the profit-maximizing price charged for goods produced is $14; the intersection of the marginal-revenue and marginal-cost curves occurs where output is 10 units and marginal cost is $8; and the socially efficient level of production is 12 units. The demand curve and marginal-cost curves are linear. What is the deadweight loss?</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What is consumers’ willingness to pay for a good minus the amount they actually pay for it?</w:t>
            </w:r>
          </w:p>
          <w:tbl>
            <w:tblPr>
              <w:tblStyle w:val="5"/>
              <w:tblW w:w="27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tax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subsidy per unit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What is the amount that producers receive for a good minus their costs of producing it?</w:t>
            </w:r>
          </w:p>
          <w:tbl>
            <w:tblPr>
              <w:tblStyle w:val="5"/>
              <w:tblW w:w="25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 surplus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For a monopoly market, what is the definition of total surplus?</w:t>
            </w:r>
          </w:p>
          <w:tbl>
            <w:tblPr>
              <w:tblStyle w:val="5"/>
              <w:tblW w:w="7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good to producers minus the cost incurred by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good to producers plus the cost incurred by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good to consumers minus the costs of producing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the good to consumers plus the cost of producing the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Refer to Figure 15-4. At what output level would a benevolent social planner cause the monopoly firm to operate?</w:t>
            </w:r>
          </w:p>
          <w:tbl>
            <w:tblPr>
              <w:tblStyle w:val="5"/>
              <w:tblW w:w="20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below Q</w:t>
                  </w:r>
                  <w:r>
                    <w:rPr>
                      <w:rStyle w:val="2"/>
                      <w:rFonts w:ascii="Times New Roman" w:hAnsi="Times New Roman" w:eastAsia="Times New Roman" w:cs="Times New Roman"/>
                      <w:b w:val="0"/>
                      <w:bCs w:val="0"/>
                      <w:i w:val="0"/>
                      <w:iCs w:val="0"/>
                      <w:smallCaps w:val="0"/>
                      <w:color w:val="000000"/>
                      <w:sz w:val="28"/>
                      <w:szCs w:val="28"/>
                      <w:vertAlign w:val="subscript"/>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above Q</w:t>
                  </w:r>
                  <w:r>
                    <w:rPr>
                      <w:rStyle w:val="2"/>
                      <w:rFonts w:ascii="Times New Roman" w:hAnsi="Times New Roman" w:eastAsia="Times New Roman" w:cs="Times New Roman"/>
                      <w:b w:val="0"/>
                      <w:bCs w:val="0"/>
                      <w:i w:val="0"/>
                      <w:iCs w:val="0"/>
                      <w:smallCaps w:val="0"/>
                      <w:color w:val="000000"/>
                      <w:sz w:val="28"/>
                      <w:szCs w:val="28"/>
                      <w:vertAlign w:val="subscript"/>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Q</w:t>
                  </w:r>
                  <w:r>
                    <w:rPr>
                      <w:rStyle w:val="2"/>
                      <w:rFonts w:ascii="Times New Roman" w:hAnsi="Times New Roman" w:eastAsia="Times New Roman" w:cs="Times New Roman"/>
                      <w:b w:val="0"/>
                      <w:bCs w:val="0"/>
                      <w:i w:val="0"/>
                      <w:iCs w:val="0"/>
                      <w:smallCaps w:val="0"/>
                      <w:color w:val="000000"/>
                      <w:sz w:val="28"/>
                      <w:szCs w:val="28"/>
                      <w:vertAlign w:val="subscript"/>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Refer to Figure 15-4. If the monopoly operates at an output level below Q</w:t>
            </w:r>
            <w:r>
              <w:rPr>
                <w:rStyle w:val="2"/>
                <w:rFonts w:ascii="Times New Roman" w:hAnsi="Times New Roman" w:eastAsia="Times New Roman" w:cs="Times New Roman"/>
                <w:b w:val="0"/>
                <w:bCs w:val="0"/>
                <w:i w:val="0"/>
                <w:iCs w:val="0"/>
                <w:smallCaps w:val="0"/>
                <w:color w:val="000000"/>
                <w:sz w:val="28"/>
                <w:szCs w:val="28"/>
                <w:vertAlign w:val="subscript"/>
                <w:rtl w:val="0"/>
              </w:rPr>
              <w:t>0</w:t>
            </w:r>
            <w:r>
              <w:rPr>
                <w:rStyle w:val="2"/>
                <w:rFonts w:ascii="Times New Roman" w:hAnsi="Times New Roman" w:eastAsia="Times New Roman" w:cs="Times New Roman"/>
                <w:b w:val="0"/>
                <w:bCs w:val="0"/>
                <w:i w:val="0"/>
                <w:iCs w:val="0"/>
                <w:smallCaps w:val="0"/>
                <w:color w:val="000000"/>
                <w:sz w:val="22"/>
                <w:szCs w:val="22"/>
                <w:rtl w:val="0"/>
              </w:rPr>
              <w:t>, what would an increase in output toward Q</w:t>
            </w:r>
            <w:r>
              <w:rPr>
                <w:rStyle w:val="2"/>
                <w:rFonts w:ascii="Times New Roman" w:hAnsi="Times New Roman" w:eastAsia="Times New Roman" w:cs="Times New Roman"/>
                <w:b w:val="0"/>
                <w:bCs w:val="0"/>
                <w:i w:val="0"/>
                <w:iCs w:val="0"/>
                <w:smallCaps w:val="0"/>
                <w:color w:val="000000"/>
                <w:sz w:val="28"/>
                <w:szCs w:val="28"/>
                <w:vertAlign w:val="subscript"/>
                <w:rtl w:val="0"/>
              </w:rPr>
              <w:t>0</w:t>
            </w:r>
            <w:r>
              <w:rPr>
                <w:rStyle w:val="2"/>
                <w:rFonts w:ascii="Times New Roman" w:hAnsi="Times New Roman" w:eastAsia="Times New Roman" w:cs="Times New Roman"/>
                <w:b w:val="0"/>
                <w:bCs w:val="0"/>
                <w:i w:val="0"/>
                <w:iCs w:val="0"/>
                <w:smallCaps w:val="0"/>
                <w:color w:val="000000"/>
                <w:sz w:val="22"/>
                <w:szCs w:val="22"/>
                <w:rtl w:val="0"/>
              </w:rPr>
              <w:t xml:space="preserve"> (but not so large an increase as to exceed Q</w:t>
            </w:r>
            <w:r>
              <w:rPr>
                <w:rStyle w:val="2"/>
                <w:rFonts w:ascii="Times New Roman" w:hAnsi="Times New Roman" w:eastAsia="Times New Roman" w:cs="Times New Roman"/>
                <w:b w:val="0"/>
                <w:bCs w:val="0"/>
                <w:i w:val="0"/>
                <w:iCs w:val="0"/>
                <w:smallCaps w:val="0"/>
                <w:color w:val="000000"/>
                <w:sz w:val="28"/>
                <w:szCs w:val="28"/>
                <w:vertAlign w:val="subscript"/>
                <w:rtl w:val="0"/>
              </w:rPr>
              <w:t>0</w:t>
            </w:r>
            <w:r>
              <w:rPr>
                <w:rStyle w:val="2"/>
                <w:rFonts w:ascii="Times New Roman" w:hAnsi="Times New Roman" w:eastAsia="Times New Roman" w:cs="Times New Roman"/>
                <w:b w:val="0"/>
                <w:bCs w:val="0"/>
                <w:i w:val="0"/>
                <w:iCs w:val="0"/>
                <w:smallCaps w:val="0"/>
                <w:color w:val="000000"/>
                <w:sz w:val="22"/>
                <w:szCs w:val="22"/>
                <w:rtl w:val="0"/>
              </w:rPr>
              <w:t>) do to price and total surplus?</w:t>
            </w:r>
          </w:p>
          <w:tbl>
            <w:tblPr>
              <w:tblStyle w:val="5"/>
              <w:tblW w:w="52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raise the price and raise total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lower the price and raise total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raise the price and lower total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lower the price and lower total surplus.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If a monopoly sells a quantity of its good that is smaller than the socially optimal level, what do we know about the price?</w:t>
            </w:r>
          </w:p>
          <w:tbl>
            <w:tblPr>
              <w:tblStyle w:val="5"/>
              <w:tblW w:w="69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inefficiently low since it is lower than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inefficiently low since it is higher than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inefficiently high since it is higher than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inefficiently high since it is lower than marginal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Why does inefficiency arise from a monopoly?</w:t>
            </w:r>
          </w:p>
          <w:tbl>
            <w:tblPr>
              <w:tblStyle w:val="5"/>
              <w:tblW w:w="71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monopoly firm earns an excessively large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buyers will refrain from buying the good, due to the high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sellers will refrain from buying the good, due to the low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who buy the goods feel exploited.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15-5</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The figure depicts the demand, marginal-revenue, and marginal-cost curves of a profit-maximizing monopolist.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99"/>
                <w:sz w:val="22"/>
                <w:szCs w:val="22"/>
                <w:rtl w:val="0"/>
              </w:rPr>
              <w:drawing>
                <wp:inline distT="0" distB="0" distL="114300" distR="114300">
                  <wp:extent cx="2809875" cy="2667000"/>
                  <wp:effectExtent l="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2809875" cy="26670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Refer to Figure 15-5. Which area represents the deadweight loss due to monopoly pricing?</w:t>
            </w:r>
          </w:p>
          <w:tbl>
            <w:tblPr>
              <w:tblStyle w:val="5"/>
              <w:tblW w:w="22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triangle bde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triangle bge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rectangle acdb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rectangle cfgd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Refer to Figure 15-5. What is total surplus lost due to monopoly pricing?</w:t>
            </w:r>
          </w:p>
          <w:tbl>
            <w:tblPr>
              <w:tblStyle w:val="5"/>
              <w:tblW w:w="22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triangle bde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triangle bge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rectangle acdb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rectangle cfgd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How do monopoly firms exert their market power?</w:t>
            </w:r>
          </w:p>
          <w:tbl>
            <w:tblPr>
              <w:tblStyle w:val="5"/>
              <w:tblW w:w="54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charging a price that is above average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charging a price that is below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charging a price that is above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charging a price that is below marginal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In comparison to the price a competitive firm charges, monopoly pricing has the effect of causing what outcome?</w:t>
            </w:r>
          </w:p>
          <w:tbl>
            <w:tblPr>
              <w:tblStyle w:val="5"/>
              <w:tblW w:w="33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higher level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higher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larger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smaller deadweight losses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How does the inefficiency of a deadweight loss come about?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1"/>
              <w:gridCol w:w="80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who still buy the product at the higher price will be worse off due to the loss of its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who still buy the product at the high price are worse off than they would be if they paid a lower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buy fewer units due to the monopoly price, which exceeds the socially optimal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buy more units due to the monopoly price, which is less than the socially optimal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When the government creates a monopoly, what may the social loss include?</w:t>
            </w:r>
          </w:p>
          <w:tbl>
            <w:tblPr>
              <w:tblStyle w:val="5"/>
              <w:tblW w:w="50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falling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of maintaining its monopoly position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 monopoly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lost producer surplus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If a social planner were running a monopoly, that planner could achieve an efficient outcome by charging the price that is determined by what graphical point?</w:t>
            </w:r>
          </w:p>
          <w:tbl>
            <w:tblPr>
              <w:tblStyle w:val="5"/>
              <w:tblW w:w="75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minimum point on the average-total-cost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minimum point on the average-variable-cost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intersection of the marginal-cost curve and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intersection of the marginal-cost curve and the marginal-revenue curve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Which statement best explains the welfare cost of monopoly?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benefits that accrue to a monopoly firm’s owners are equal to the costs that are incurred by consumers of that firm’s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deadweight loss that arises in monopoly stems from the fact that the profit-maximizing monopoly firm produces a quantity of output that exceeds the socially efficient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deadweight loss caused by monopoly is similar to the deadweight loss caused by a tax on a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main social problem caused by monopoly is monopoly profit.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What is the main social problem caused by monopoly?</w:t>
            </w:r>
          </w:p>
          <w:tbl>
            <w:tblPr>
              <w:tblStyle w:val="5"/>
              <w:tblW w:w="48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inefficiently low quantity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inefficiently high value of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excessive monopoly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excessive producer surplus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15-6</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50"/>
              </w:rPr>
              <w:drawing>
                <wp:inline distT="0" distB="0" distL="114300" distR="114300">
                  <wp:extent cx="2752725" cy="2057400"/>
                  <wp:effectExtent l="0" t="0" r="3175" b="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8"/>
                          <a:stretch>
                            <a:fillRect/>
                          </a:stretch>
                        </pic:blipFill>
                        <pic:spPr>
                          <a:xfrm>
                            <a:off x="0" y="0"/>
                            <a:ext cx="2752725" cy="20574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Refer to Figure 15-6. To maximize total surplus, which outcome would a benevolent social planner choose?</w:t>
            </w:r>
          </w:p>
          <w:tbl>
            <w:tblPr>
              <w:tblStyle w:val="5"/>
              <w:tblW w:w="50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units of output and a price of $10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units of output and a price of $20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units of output and a price of $10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units of output and a price of $15 per unit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Refer to Figure 15-6. To maximize its profit, which outcome would a monopolist choose?</w:t>
            </w:r>
          </w:p>
          <w:tbl>
            <w:tblPr>
              <w:tblStyle w:val="5"/>
              <w:tblW w:w="50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units of output and a price of $10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units of output and a price of $20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units of output and a price of $15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units of output and a price of $10 per unit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Refer to Figure 15-6. What is the loss of consumer surplus caused by a profit-maximizing monopoly?</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Refer to Figure 15-6. What is the deadweight loss caused by a profit-maximizing monopoly?</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15-3</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Black Box Cable TV is able to purchase an exclusive right to sell a premium movie channel (PMC) in its market area. Let’s assume that Black Box Cable pays $150,000 a year for the exclusive marketing rights to PMC. Since Black Box has already installed cable to all of the homes in its market area, the marginal cost of PMC to subscribers is zero. The manager of Black Box needs to know what price to charge for the PMC service to maximize her profit. Before setting price, she hires an economist to estimate demand for the PMC service. The economist discovers that there are two types of subscribers who value premium movie channels. First are the 4000 die-hard TV viewers who will pay as much as $150 a year for the new PMC premium channel. Second, the PMC channel will appeal to about 20,000 occasional TV viewers who will pay as much as $25 a year for a subscription to PMC.</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Refer to Scenario 15-3. If Black Box Cable TV is unable to price discriminate, what price will it choose to maximize its profit and what is the amount of the profit?</w:t>
            </w:r>
          </w:p>
          <w:tbl>
            <w:tblPr>
              <w:tblStyle w:val="5"/>
              <w:tblW w:w="37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 $25; profit = $400,000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 $25; profit = $500,000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 $150; profit = $450,000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 $150; profit = $600,000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Refer to Scenario 15-3. If Black Box Cable TV is able to price discriminate, what would be the maximum amount of profit it could generate?</w:t>
            </w:r>
          </w:p>
          <w:tbl>
            <w:tblPr>
              <w:tblStyle w:val="5"/>
              <w:tblW w:w="20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$1,100,000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Refer to Scenario 15-3. What is the deadweight loss associated with the nondiscriminating pricing policy compared to the price discriminating policy?</w:t>
            </w:r>
          </w:p>
          <w:tbl>
            <w:tblPr>
              <w:tblStyle w:val="5"/>
              <w:tblW w:w="18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When is price discrimination a rational strategy for a profit-maximizing monopolist?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1"/>
              <w:gridCol w:w="80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monopolist finds itself able to produce only limited amounts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consumers are unable to be segmented into identifiable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monopolist wishes to increase the deadweight loss that results from profit-maximizing behaviour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there is no opportunity for arbitrage across market segmentations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If a monopolist is able to perfectly price discriminate, which outcome results?</w:t>
            </w:r>
          </w:p>
          <w:tbl>
            <w:tblPr>
              <w:tblStyle w:val="5"/>
              <w:tblW w:w="81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is always increased.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surplus is always decreased.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and deadweight losses are transformed into monopoly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effect dominates the output effect on monopoly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What is the term for the practice of selling the same goods to different customers at different prices but with the same marginal cost?</w:t>
            </w:r>
          </w:p>
          <w:tbl>
            <w:tblPr>
              <w:tblStyle w:val="5"/>
              <w:tblW w:w="27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differentiation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arbitrage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monopoly pricing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In theory, which outcome occurs with perfect price discrimination?</w:t>
            </w:r>
          </w:p>
          <w:tbl>
            <w:tblPr>
              <w:tblStyle w:val="5"/>
              <w:tblW w:w="42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decreases the monopolist’s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decreases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decreases total output.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For a firm to price discriminate, what must be the case?</w:t>
            </w:r>
          </w:p>
          <w:tbl>
            <w:tblPr>
              <w:tblStyle w:val="5"/>
              <w:tblW w:w="45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be a natural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be regulated by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have some market power.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have large fixed costs.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What is a rational pricing strategy for a profit-maximizing monopolist?</w:t>
            </w:r>
          </w:p>
          <w:tbl>
            <w:tblPr>
              <w:tblStyle w:val="5"/>
              <w:tblW w:w="31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differentiation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socially optimal pricing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cost pricing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What situation is described by perfect price discrimination?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7"/>
              <w:gridCol w:w="80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monopolist knows the exact willingness to pay of each of its customers.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monopolist charges exactly two different prices to exactly two different groups of customers.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monopolist maximizes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monopolist experiences a zero economic profit.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15-7</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The figure depicts the demand, marginal-revenue, and marginal-cost curves of a profit-maximizing monopolist.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48"/>
                <w:sz w:val="22"/>
                <w:szCs w:val="22"/>
                <w:rtl w:val="0"/>
              </w:rPr>
              <w:drawing>
                <wp:inline distT="0" distB="0" distL="114300" distR="114300">
                  <wp:extent cx="3228975" cy="2019300"/>
                  <wp:effectExtent l="0" t="0" r="9525"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9"/>
                          <a:stretch>
                            <a:fillRect/>
                          </a:stretch>
                        </pic:blipFill>
                        <pic:spPr>
                          <a:xfrm>
                            <a:off x="0" y="0"/>
                            <a:ext cx="3228975" cy="20193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Refer to Figure 15-7. If the monopoly firm is NOT allowed to price discriminate, what is consumer surplus?</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Refer to Figure 15-7. If the monopoly firm perfectly price discriminates, what is consumer surplus?</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Refer to Figure 15-7. If the monopoly firm is NOT allowed to price discriminate, what is the deadweight loss?</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Refer to Figure 15-7. If the monopoly firm perfectly price discriminates, what is the deadweight loss?</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Refer to Figure 15-7. What is monopoly profit without price discrimination?</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Refer to Figure 15-7. What is monopoly profit with perfect price discrimination?</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Why do many movie theatres sell discount tickets to senior citizens?</w:t>
            </w:r>
          </w:p>
          <w:tbl>
            <w:tblPr>
              <w:tblStyle w:val="5"/>
              <w:tblW w:w="82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Senior-citizen laws mandate such discounts.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Efforts of goodwill show community respect and win loyal patrons.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theatres are profit maximizers.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Senior citizens usually comprise a solid portion of those who voice their opinions.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When a local grocery store offers discount coupons in the Sunday paper, what is it most likely trying to do?</w:t>
            </w:r>
          </w:p>
          <w:tbl>
            <w:tblPr>
              <w:tblStyle w:val="5"/>
              <w:tblW w:w="64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reduce prices for all customers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offer customers a reward for reading the paper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gain some pricing power over the other grocery stores in town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discriminate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Price discrimination explains why many universities often set rules that determine prices of admission (or financial aid). What characteristic of students is this based on?</w:t>
            </w:r>
          </w:p>
          <w:tbl>
            <w:tblPr>
              <w:tblStyle w:val="5"/>
              <w:tblW w:w="31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their 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their financial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their high school GPA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their gender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15-4</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monopolist faces the following demand curve:</w:t>
            </w:r>
            <w:r>
              <w:rPr>
                <w:rStyle w:val="2"/>
                <w:rFonts w:ascii="Times New Roman" w:hAnsi="Times New Roman" w:eastAsia="Times New Roman" w:cs="Times New Roman"/>
                <w:b w:val="0"/>
                <w:bCs w:val="0"/>
                <w:i w:val="0"/>
                <w:iCs w:val="0"/>
                <w:smallCaps w:val="0"/>
                <w:color w:val="000000"/>
                <w:sz w:val="22"/>
                <w:szCs w:val="22"/>
                <w:rtl w:val="0"/>
              </w:rPr>
              <w:br w:type="textWrapping"/>
            </w:r>
          </w:p>
          <w:tbl>
            <w:tblPr>
              <w:tblStyle w:val="3"/>
              <w:tblW w:w="2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332"/>
              <w:gridCol w:w="1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3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Price</w:t>
                  </w:r>
                </w:p>
              </w:tc>
              <w:tc>
                <w:tcPr>
                  <w:tcW w:w="16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Quantity Demanded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3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w:t>
                  </w:r>
                </w:p>
              </w:tc>
              <w:tc>
                <w:tcPr>
                  <w:tcW w:w="16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3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$7</w:t>
                  </w:r>
                </w:p>
              </w:tc>
              <w:tc>
                <w:tcPr>
                  <w:tcW w:w="16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3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w:t>
                  </w:r>
                </w:p>
              </w:tc>
              <w:tc>
                <w:tcPr>
                  <w:tcW w:w="16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3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c>
                <w:tcPr>
                  <w:tcW w:w="16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3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16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3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16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3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w:t>
                  </w:r>
                </w:p>
              </w:tc>
              <w:tc>
                <w:tcPr>
                  <w:tcW w:w="16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3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w:t>
                  </w:r>
                </w:p>
              </w:tc>
              <w:tc>
                <w:tcPr>
                  <w:tcW w:w="16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1000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Refer to Table 15-4. Consider that the monopolist has fixed costs of $1000 and has a constant marginal cost of $3 per unit. If the monopolist were able to perfectly price discriminate, how many units would it sell?</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It is not uncommon to find that prescription drugs sell for more in Canada than they do in other countries. How could drug companies’ price strategy affect our social welfare?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Drug companies are engaging in price discrimination, and this practice certainly reduces global social welfare.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Global social welfare could be improved if the price in Canada were reduced to the price charged in other countries.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Global social welfare could be improved if the price in the other countries were increased to the price charged in Canada.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Drug companies are engaging in price discrimination, but this might improve global social welfare if it gives more people access to the drugs.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If one were to compare a competitive market to a monopoly that engages in perfect price discrimination, what could one say?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5"/>
              <w:gridCol w:w="80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both cases, total social welfare is the same.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social welfare is maximized in the competitive market, but not in the perfectly discriminating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both cases, some potentially mutually beneficial trades do not occur.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is the same in both cases.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Which of the following is NOT an example of price discrimination?</w:t>
            </w:r>
          </w:p>
          <w:tbl>
            <w:tblPr>
              <w:tblStyle w:val="5"/>
              <w:tblW w:w="69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Airline charges a lower price for round trips than single trips.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Many colleges and universities give financial aid to needy students.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Discount coupons are available free to the public.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Prices are different at different gas stations throughout the city.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What is a market force that can prevent firms from price discriminating?</w:t>
            </w:r>
          </w:p>
          <w:tbl>
            <w:tblPr>
              <w:tblStyle w:val="5"/>
              <w:tblW w:w="33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7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fluctuating resource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arbitrage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 fixed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 information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Which market force can eliminate the inefficiency inherent in monopoly pricing?</w:t>
            </w:r>
          </w:p>
          <w:tbl>
            <w:tblPr>
              <w:tblStyle w:val="5"/>
              <w:tblW w:w="67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arbitrage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cost-plus pricing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regulations that force monopolies to reduce their levels of output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Why are authors allowed to be monopolists in the sale of their books?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4"/>
              <w:gridCol w:w="80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encourage authors to write more and better books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correct for the negative externalities that the Internet and television impose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satisfy literary advocacy groups that exercise their lobbying power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promote a society in which people think for themselves and learn from whichever books they please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157. Which of the following is perfectly price-discriminating monopolist able to do?</w:t>
            </w:r>
          </w:p>
          <w:tbl>
            <w:tblPr>
              <w:tblStyle w:val="5"/>
              <w:tblW w:w="71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maximize profit, and produce a socially optimal level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maximize profit, but not produce a socially optimal level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 a socially optimal level of output, but not maximize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 a socially optimal level of output, and minimize the total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158. When a monopolist is able to sell its product at different prices, what is it engaging in?</w:t>
            </w:r>
          </w:p>
          <w:tbl>
            <w:tblPr>
              <w:tblStyle w:val="5"/>
              <w:tblW w:w="31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distribution pricing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quality-adjusted pricing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selection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discrimination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159. When will reduced competition through merging of companies raise social welfare?</w:t>
            </w:r>
          </w:p>
          <w:tbl>
            <w:tblPr>
              <w:tblStyle w:val="5"/>
              <w:tblW w:w="8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cost from the synergies exceeds the benefit of increased market power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benefit from the synergies exceeds the social cost of increased market power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under all circumstances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under no circumstances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 Since natural monopolies have a declining average-cost curve, what effect would regulating natural monopolies by setting price equal to marginal cost have?</w:t>
            </w:r>
          </w:p>
          <w:tbl>
            <w:tblPr>
              <w:tblStyle w:val="5"/>
              <w:tblW w:w="61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cause the monopolist to operate at a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result in a less than optimal total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maximize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encourage research in order to recoup lost profits.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161. Which solution to the problem of monopolies does the debate concerning the tradeoffs between “market failure” and “political failure” in the Canadian economy provide support for?</w:t>
            </w:r>
          </w:p>
          <w:tbl>
            <w:tblPr>
              <w:tblStyle w:val="5"/>
              <w:tblW w:w="74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public ownership of monopolies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regulation of monopolies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incentives to promote competition in monopolized industries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doing nothing at all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 Which consideration is the most likely reason the city council in Toronto consistently denies licences to independent vehicle drivers selling rides to the public?</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0"/>
              <w:gridCol w:w="8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Allowing the vehicles to operate would reduce social welfare.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vehicle drivers engage in price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Allowing the vehicles to operate would allow them to unfairly take advantage of poor residents.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vehicles are a threat to the public transit monopoly.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163. What is a result of a natural monopoly?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4"/>
              <w:gridCol w:w="80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Society would be better off if antitrust laws were used to create many different firms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marginal-cost curve is positively sloped.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government requires marginal-cost pricing, it must pay the monopolist a subsidy.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marginal-revenue curve is horizontal.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164. In Canada, in the majority of cases where there is a natural monopoly, how does the government usually deal with the problem?</w:t>
            </w:r>
          </w:p>
          <w:tbl>
            <w:tblPr>
              <w:tblStyle w:val="5"/>
              <w:tblW w:w="60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splitting the natural monopoly into smaller companies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through regulation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turning the natural monopoly into a public enterprise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always setting price equal to marginal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165. What is one problem with government regulation of monopolies?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4"/>
              <w:gridCol w:w="80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benevolent government is likely to be interested in generating profits for political gain.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Regulated industries typically have rising average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typically has little incentive to reduce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government-regulated outcome will increase the profitability of the monopoly.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 For a typical natural monopoly, what is the relationship between average total cost and marginal cost?</w:t>
            </w:r>
          </w:p>
          <w:tbl>
            <w:tblPr>
              <w:tblStyle w:val="5"/>
              <w:tblW w:w="74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total cost is falling, and marginal cost is above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total cost is falling, and marginal cost is below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total cost is rising, and marginal cost is below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total cost is rising, and marginal cost is above average total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167. What is one problem with regulating a monopolist on the basis of cost?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6"/>
              <w:gridCol w:w="80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Regulators are unable to control prices and/or production effectively.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does not provide an incentive for the monopolist to reduce its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monopolist’s costs, by definition, are higher than costs of perfectly competitive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monopolist is still able to generate excessive economic profits.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168. What is the key issue in determining the efficiency of public versus private ownership of a monopoly?</w:t>
            </w:r>
          </w:p>
          <w:tbl>
            <w:tblPr>
              <w:tblStyle w:val="5"/>
              <w:tblW w:w="70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tendency for efficient management of publicly owned enterprises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inability of private monopolies to get rid of ineffective managers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propensity of private monopolies to generate excessive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ownership of the firm affects the cost of production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169. Why may private ownership of a monopoly benefit society?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monopoly will have an incentive to charge a price that is consistent with that of a benevolent social planner.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monopoly will not have an incentive to charge a price that prevents some people from buying.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monopoly will have an incentive to price its good according to the intersection of marginal cost and average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monopoly will have an incentive to lower its costs so that it can earn more profit.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 Policymakers are discussing various proposals regarding how to deal with natural monopolies. Transportation Minister Gaston wants to regulate natural monopolies by equating price with average total cost. Gaston contends that such a policy will ensure that monopolies make every effort to reduce costs. Finance Minister Chen wants the government to own natural monopolies. Chen argues that government-owned monopolies usually do a better job of holding down costs than privately owned monopolies. Which Minister’s argument is correct?</w:t>
            </w:r>
          </w:p>
          <w:tbl>
            <w:tblPr>
              <w:tblStyle w:val="5"/>
              <w:tblW w:w="48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Transportation Minister Gaston’s argument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Finance Minister Chen’s argument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ministers’ arguments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neither minister’s argument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171. What is the process of buying a good in one market at a low cost and selling the good in another market for a higher cost in order to profit from the price difference called?</w:t>
            </w:r>
          </w:p>
          <w:tbl>
            <w:tblPr>
              <w:tblStyle w:val="5"/>
              <w:tblW w:w="26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sabotage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resale conspiracy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arbitrage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collusion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172. In order for antitrust laws to raise social welfare, what must the government do?</w:t>
            </w:r>
          </w:p>
          <w:tbl>
            <w:tblPr>
              <w:tblStyle w:val="5"/>
              <w:tblW w:w="76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disallow synergy benefits from accruing to monopolists.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disallow any mergers from taking place.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be able to determine which mergers are desirable and which are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always attempt to keep markets in their most competitive form.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173. What is one method used to control the ability of firms to capture monopoly profit in Canada?</w:t>
            </w:r>
          </w:p>
          <w:tbl>
            <w:tblPr>
              <w:tblStyle w:val="5"/>
              <w:tblW w:w="63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purchase of products produced by monopolists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distribution of a monopolist’s excess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enforcement of antitrust laws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regulation of firms in highly competitive markets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174. What may antitrust laws do?</w:t>
            </w:r>
          </w:p>
          <w:tbl>
            <w:tblPr>
              <w:tblStyle w:val="5"/>
              <w:tblW w:w="83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enhance the ability of firms to capture profits from a concentration of market power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enhance the ability of firms to reduce economic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restrict the ability of firms to operate at the socially efficient level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restrict the ability of firms to merge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175. A monopolist faces market demand given by P = 200 – Q. For this market, MR = 250 – 2Q and MC = 3Q. What quantity of output will the monopolist produce in order to maximize profits?</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176. A monopolist faces market demand given by P = 200 – Q. For this market, MR = 250 – 2Q and MC = 3Q. What price will the monopolist charge in order to maximize profits?</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177. A monopolist faces market demand given by P = 200 – Q. For this market, MR = 200 – 2Q and MC = 3Q. What is the deadweight loss due to the monopoly?</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178. A monopolist faces market demand given by P = 60 – Q. For this market, MR = 90 – 2Q and MC = Q. What quantity of output will the monopolist produce in order to maximize profits?</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179. A monopolist faces market demand given by P = 60 – Q. For this market, MR = 90 – 2Q and MC = Q. What price will the monopolist charge in order to maximize profits?</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 A monopolist faces market demand given by P = 60 – Q. For this market, MR = 60 – 2Q and MC = Q. What is the deadweight loss due to the monopoly?</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181. A monopolist faces market demand given by P = 80 – Q. For this market, MR = 80 – 2Q and MC = 2Q. What quantity of output will the monopolist produce in order to maximize profits?</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182. A monopolist faces market demand given by P = 80 – Q. For this market, MR = 80 – 2Q and MC = 2Q. What price will the monopolist charge in order to maximize profits?</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183. A monopolist faces market demand given by P = 80 – Q. For this market, MR = 80 – 2Q and MC = 20. What is the deadweight loss due to the monopoly?</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184. A monopolist faces market demand given by P = 120 – Q. For this market, MR = 120 – 2Q and MC = 2Q. What quantity of output will the monopolist produce in order to maximize profits?</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185. A monopolist faces market demand given by P = 120 – Q. For this market, MR = 120 – 2Q and MC = 2Q. What price will the monopolist charge in order to maximize profits?</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186. A monopolist faces market demand given by P = 120 – Q. For this market, MR = 120 – 2Q and MC = 4Q. What is the deadweight loss due to the monopoly?</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187. A monopolist faces market demand given by P = 100 – 3Q. For this market, MR = 100 – 5Q and MC = 25. What quantity of output will the monopolist produce in order to maximize profits?</w:t>
            </w:r>
          </w:p>
          <w:tbl>
            <w:tblPr>
              <w:tblStyle w:val="5"/>
              <w:tblW w:w="14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188. A monopolist faces market demand given by P = 100 – 3Q. For this market, MR = 100 – 5Q and MC = 25. What price will the monopolist charge in order to maximize profits?</w:t>
            </w:r>
          </w:p>
          <w:tbl>
            <w:tblPr>
              <w:tblStyle w:val="5"/>
              <w:tblW w:w="1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189. A monopolist faces market demand given by P = 100 – 3Q. For this market, MR = 100 – 6Q and MC = 25. What is the deadweight loss due to the monopoly?</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$234.38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$468.76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190. A monopolist faces market demand given by P = 300 – 2Q. For this market, MR = 300 – 4Q and MC = 40. What quantity of output will the monopolist produce in order to maximize profits?</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191. A monopolist faces market demand given by P = 300 – 2Q. For this market, MR = 300 – 4Q and MC = 40. What price will the monopolist charge in order to maximize profits?</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192. A monopolist faces market demand given by P = 300 – 2Q. For this market, MR = 300 – 4Q and MC = 60. What is the deadweight loss due to the monopoly?</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193. A monopolist faces market demand given by P = 75 – Q. For this market, MR = 90 – 2Q and MC = Q. What quantity of output will the monopolist produce in order to maximize profits?</w:t>
            </w:r>
          </w:p>
          <w:tbl>
            <w:tblPr>
              <w:tblStyle w:val="5"/>
              <w:tblW w:w="14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49.9</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194. A monopolist faces market demand given by P = 75 – Q. For this market, MR = 90 – 2Q and MC = Q. What price will the monopolist charge in order to maximize profits?</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195. A monopolist faces market demand given by P = 75 – Q. For this market, MR = 75 – 2Q and MC = Q. What is the deadweight loss due to the monopoly?</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$468.75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$937.50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196. A monopolist faces market demand given by P = 140 – Q. For this market, MR = 140 – 2Q and MC = 20. What quantity of output will the monopolist produce in order to maximize profits?</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197. A monopolist faces market demand given by P = 140 – Q. For this market, MR = 140 – 2Q and MC = 20. What price will the monopolist charge in order to maximize profits?</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198. A monopolist faces market demand given by P = 140 – Q. For this market, MR = 140 – 2Q and MC = 40. What is the deadweight loss due to the monopoly?</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199. A monopolist faces market demand given by P = 220 – 5Q. For this market, MR = 200 – 10Q and MC = 10Q. What quantity of output will the monopolist produce in order to maximize profits?</w:t>
            </w:r>
          </w:p>
          <w:tbl>
            <w:tblPr>
              <w:tblStyle w:val="5"/>
              <w:tblW w:w="14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29.4</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A monopolist faces market demand given by P = 220 – 5Q. For this market, MR = 200 – 10Q and MC = 10Q. What price will the monopolist charge in order to maximize profits?</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201. A monopolist faces market demand given by P = 220 – 5Q. For this market, MR = 220 – 10Q and MC = 10Q. What is the deadweight loss due to the monopoly?</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$610.50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202. A monopolist faces market demand given by P = 250 – 0.5Q. For this market, MR = 250 – Q and MC = 150. What quantity of output will the monopolist produce in order to maximize profits?</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203. A monopolist faces market demand given by P = 250 – 0.5Q. For this market, MR = 250 – Q and MC = 150. What price will the monopolist charge in order to maximize profits?</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204. A monopolist faces market demand given by P = 250 – 0.5Q. For this market, MR = 250 – Q and MC = 100. What is the deadweight loss due to the monopoly?</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205. A diamond company, who owned 90 percent of the market share for diamonds in 1980s, advertised heavily to promote the sale of all diamonds. This is evidence that it held the monopoly power of the diamond market in the 1980s.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206. Mitsubishi Gas Chemical Company and Hitachi Chemical Company control about 90 percent of the market for a specialty resin used to bond parts of microchips They are not worried about differentiating themselves from the alternatives produced by Taiwanese and South Korean technology companies.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207. If the government deems a newly invented drug to be truly original, the pharmaceutical company is given the exclusive right to manufacture and sell the drug for 50 years.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208. Declining average total cost with increased production is one of the defining characteristics of a natural monopoly.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209. When a monopoly charges a higher price, fewer of its goods are sold.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 The amount of power that a monopoly has is a function of whether there are close substitutes for its product.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211. Average revenue for a monopoly is the total revenue divided by the quantity produced.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212. For a monopoly, marginal revenue is often greater than the price it charges for the good.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213. Like monopolies, competitive firms choose to produce a quantity in which marginal revenue equals marginal cost.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214. It doesn’t make sense to talk about a monopolist’s supply curve.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215. During the life of a drug patent, the monopoly pharmaceutical firm maximizes profit by producing the quantity at which marginal revenue equals marginal cost.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216. By selling hardcover books to die-hard fans and paperback books to less enthusiastic readers, the publisher is able to price discriminate and raises its profit.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217. Movie theatres charge different prices to different groups of people based on the differing marginal costs that exist from group to group.</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218. Airlines often separate their customers into business travellers and personal travellers by giving a discount to those travellers who stay over a Saturday night.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219. University financial aid can be viewed as a type of price discrimination.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220. By offering lower prices to customers who buy a large quantity, a monopoly is price discriminating.</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221. Some companies merge in order to lower costs through efficient joint production.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222. The proper level of government intervention when dealing with a monopoly is ambiguous.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223. What is the defining characteristic of a natural monopoly? Give an example of a natural monopoly.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defining characteristic of a natural monopoly is when a firm can supply a good or service to an entire market at a smaller cost than could two or more firms. It may also be defined when goods are excludable, but nonrival in consumption (see Chapter 11). The examples provided in the text include a water distribution system and a bridge.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224. In the market for home heating, consumers typically have several options (i.e., electricity, heating fuel, natural gas, propane, etc.), yet we often think of firms in this industry as behaving like monopolists. Using your understanding of monopoly, discuss the context in which your electricity provider is a monopolist. Is this characterization universally applicable? Carefully explain your answer.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this case, the firms are monopolists in the short run during which consumers are unable to change their home heating systems. In the long run, consumers can change from electric heating to (for example) natural gas heating, and thus lessen the monopoly power of utility providers. As long as consumers are able to substitute, in the long run the monopoly power is reduced.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225. Describe how government may be involved in creating a monopoly. Why might the government create one? Give an example.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can create a monopoly by giving a single firm the exclusive right to produce some good. Governments may create monopolies for many reasons; one important one is the recognition that a single firm in industries characterized by high fixed costs can usually supply the entire market at a lower cost than having multiple firms in the industry. Examples include most utility companies. The government also grants sole ownership of inventions through patent laws in order to help eliminate the market failure that is likely to otherwise occur in the markets for those goods.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226. Explain how a profit-maximizing monopolist chooses its level of output and the price of its goods.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profit-maximizing monopolist chooses the output level where MR = MC and chooses the corresponding price from the market demand curve.</w:t>
                  </w:r>
                </w:p>
              </w:tc>
            </w:tr>
          </w:tbl>
          <w:p/>
        </w:tc>
      </w:tr>
    </w:tbl>
    <w:p>
      <w:pPr>
        <w:bidi w:val="0"/>
        <w:spacing w:after="75"/>
        <w:jc w:val="left"/>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6C6CC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qFormat/>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p"/>
    <w:basedOn w:val="1"/>
    <w:uiPriority w:val="0"/>
    <w:pPr>
      <w:spacing w:before="0" w:beforeAutospacing="0" w:after="0" w:afterAutospacing="0"/>
    </w:pPr>
  </w:style>
  <w:style w:type="table" w:customStyle="1" w:styleId="5">
    <w:name w:val="questionMetaData"/>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2017-11-30T01:10:21Z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