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673F" w14:textId="53A8F352" w:rsidR="00BF0D82" w:rsidRDefault="007F2CD8" w:rsidP="00AA492F">
      <w:pPr>
        <w:pStyle w:val="Heading3"/>
        <w:jc w:val="center"/>
        <w:rPr>
          <w:rFonts w:ascii="Times New Roman" w:hAnsi="Times New Roman" w:cs="Times New Roman"/>
          <w:sz w:val="36"/>
          <w:szCs w:val="36"/>
        </w:rPr>
      </w:pPr>
      <w:r w:rsidRPr="0098795E">
        <w:rPr>
          <w:rFonts w:ascii="Times New Roman" w:hAnsi="Times New Roman" w:cs="Times New Roman"/>
          <w:sz w:val="36"/>
          <w:szCs w:val="36"/>
        </w:rPr>
        <w:t>Bibliograph</w:t>
      </w:r>
      <w:r w:rsidR="00FD7F9D" w:rsidRPr="0098795E">
        <w:rPr>
          <w:rFonts w:ascii="Times New Roman" w:hAnsi="Times New Roman" w:cs="Times New Roman"/>
          <w:sz w:val="36"/>
          <w:szCs w:val="36"/>
        </w:rPr>
        <w:t>y</w:t>
      </w:r>
    </w:p>
    <w:p w14:paraId="04D76C8D" w14:textId="77777777" w:rsidR="00663D10" w:rsidRDefault="00540397" w:rsidP="00663D10">
      <w:pPr>
        <w:rPr>
          <w:rFonts w:ascii="Times New Roman" w:hAnsi="Times New Roman" w:cs="Times New Roman" w:hint="eastAsia"/>
          <w:i/>
        </w:rPr>
      </w:pPr>
      <w:r>
        <w:rPr>
          <w:rFonts w:ascii="Times New Roman" w:hAnsi="Times New Roman" w:cs="Times New Roman"/>
        </w:rPr>
        <w:t>Gradus J. L., (2016). Epidemiology of PTSD</w:t>
      </w:r>
      <w:r w:rsidR="00663D10">
        <w:rPr>
          <w:rFonts w:ascii="Times New Roman" w:hAnsi="Times New Roman" w:cs="Times New Roman" w:hint="eastAsia"/>
        </w:rPr>
        <w:t xml:space="preserve">. </w:t>
      </w:r>
      <w:r w:rsidR="00663D10" w:rsidRPr="00663D10">
        <w:rPr>
          <w:rFonts w:ascii="Times New Roman" w:hAnsi="Times New Roman" w:cs="Times New Roman" w:hint="eastAsia"/>
          <w:i/>
        </w:rPr>
        <w:t xml:space="preserve">National Caution of Post-traumatic </w:t>
      </w:r>
    </w:p>
    <w:p w14:paraId="6D85052D" w14:textId="77777777" w:rsidR="00663D10" w:rsidRDefault="00663D10" w:rsidP="00663D10">
      <w:p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  <w:i/>
        </w:rPr>
        <w:t xml:space="preserve">  </w:t>
      </w:r>
      <w:r w:rsidRPr="00663D10">
        <w:rPr>
          <w:rFonts w:ascii="Times New Roman" w:hAnsi="Times New Roman" w:cs="Times New Roman" w:hint="eastAsia"/>
          <w:i/>
        </w:rPr>
        <w:t>Stress Disorder Department of Veteran Affairs</w:t>
      </w:r>
      <w:r w:rsidR="00056FD4" w:rsidRPr="003544A6">
        <w:rPr>
          <w:rFonts w:ascii="Times New Roman" w:hAnsi="Times New Roman" w:cs="Times New Roman"/>
        </w:rPr>
        <w:t xml:space="preserve">, Retrieved from:      </w:t>
      </w:r>
      <w:r>
        <w:rPr>
          <w:rFonts w:ascii="Times New Roman" w:hAnsi="Times New Roman" w:cs="Times New Roman" w:hint="eastAsia"/>
        </w:rPr>
        <w:t xml:space="preserve"> </w:t>
      </w:r>
    </w:p>
    <w:p w14:paraId="5A1E82FD" w14:textId="4CB80523" w:rsidR="00056FD4" w:rsidRDefault="00663D10" w:rsidP="00663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56FD4" w:rsidRPr="003544A6">
        <w:rPr>
          <w:rFonts w:ascii="Times New Roman" w:hAnsi="Times New Roman" w:cs="Times New Roman"/>
        </w:rPr>
        <w:t>http://www.ptsd.va.gov</w:t>
      </w:r>
    </w:p>
    <w:p w14:paraId="02B8A4C3" w14:textId="77777777" w:rsidR="002A59B3" w:rsidRPr="003544A6" w:rsidRDefault="002A59B3" w:rsidP="00056FD4">
      <w:pPr>
        <w:rPr>
          <w:rFonts w:ascii="Times New Roman" w:hAnsi="Times New Roman" w:cs="Times New Roman"/>
        </w:rPr>
      </w:pPr>
    </w:p>
    <w:p w14:paraId="06652C16" w14:textId="77777777" w:rsidR="00056FD4" w:rsidRDefault="00056FD4" w:rsidP="00056FD4"/>
    <w:p w14:paraId="76743C0F" w14:textId="00D89E34" w:rsidR="00056FD4" w:rsidRDefault="00056FD4" w:rsidP="00056FD4">
      <w:pPr>
        <w:rPr>
          <w:rFonts w:ascii="Times New Roman" w:hAnsi="Times New Roman" w:cs="Times New Roman"/>
        </w:rPr>
      </w:pPr>
      <w:proofErr w:type="spellStart"/>
      <w:r w:rsidRPr="003544A6">
        <w:rPr>
          <w:rFonts w:ascii="Times New Roman" w:hAnsi="Times New Roman" w:cs="Times New Roman"/>
        </w:rPr>
        <w:t>Hoge</w:t>
      </w:r>
      <w:proofErr w:type="spellEnd"/>
      <w:r w:rsidR="003B0CFB">
        <w:rPr>
          <w:rFonts w:ascii="Times New Roman" w:hAnsi="Times New Roman" w:cs="Times New Roman" w:hint="eastAsia"/>
        </w:rPr>
        <w:t>,</w:t>
      </w:r>
      <w:r w:rsidRPr="003544A6">
        <w:rPr>
          <w:rFonts w:ascii="Times New Roman" w:hAnsi="Times New Roman" w:cs="Times New Roman"/>
        </w:rPr>
        <w:t xml:space="preserve"> C.W., Grossman</w:t>
      </w:r>
      <w:r w:rsidR="003B0CFB">
        <w:rPr>
          <w:rFonts w:ascii="Times New Roman" w:hAnsi="Times New Roman" w:cs="Times New Roman" w:hint="eastAsia"/>
        </w:rPr>
        <w:t>,</w:t>
      </w:r>
      <w:r w:rsidRPr="003544A6">
        <w:rPr>
          <w:rFonts w:ascii="Times New Roman" w:hAnsi="Times New Roman" w:cs="Times New Roman"/>
        </w:rPr>
        <w:t xml:space="preserve"> S.H., </w:t>
      </w:r>
      <w:proofErr w:type="spellStart"/>
      <w:r w:rsidRPr="003544A6">
        <w:rPr>
          <w:rFonts w:ascii="Times New Roman" w:hAnsi="Times New Roman" w:cs="Times New Roman"/>
        </w:rPr>
        <w:t>Auchterlonie</w:t>
      </w:r>
      <w:proofErr w:type="spellEnd"/>
      <w:r w:rsidR="003B0CFB">
        <w:rPr>
          <w:rFonts w:ascii="Times New Roman" w:hAnsi="Times New Roman" w:cs="Times New Roman" w:hint="eastAsia"/>
        </w:rPr>
        <w:t>,</w:t>
      </w:r>
      <w:r w:rsidRPr="003544A6">
        <w:rPr>
          <w:rFonts w:ascii="Times New Roman" w:hAnsi="Times New Roman" w:cs="Times New Roman"/>
        </w:rPr>
        <w:t xml:space="preserve"> J.L., </w:t>
      </w:r>
      <w:proofErr w:type="spellStart"/>
      <w:r w:rsidRPr="003544A6">
        <w:rPr>
          <w:rFonts w:ascii="Times New Roman" w:hAnsi="Times New Roman" w:cs="Times New Roman"/>
        </w:rPr>
        <w:t>Riviere</w:t>
      </w:r>
      <w:proofErr w:type="spellEnd"/>
      <w:r w:rsidRPr="003544A6">
        <w:rPr>
          <w:rFonts w:ascii="Times New Roman" w:hAnsi="Times New Roman" w:cs="Times New Roman"/>
        </w:rPr>
        <w:t xml:space="preserve"> L.A. Milliken</w:t>
      </w:r>
      <w:r w:rsidR="003B0CFB">
        <w:rPr>
          <w:rFonts w:ascii="Times New Roman" w:hAnsi="Times New Roman" w:cs="Times New Roman" w:hint="eastAsia"/>
        </w:rPr>
        <w:t>,</w:t>
      </w:r>
      <w:r w:rsidRPr="003544A6">
        <w:rPr>
          <w:rFonts w:ascii="Times New Roman" w:hAnsi="Times New Roman" w:cs="Times New Roman"/>
        </w:rPr>
        <w:t xml:space="preserve"> C.S. and Wiki </w:t>
      </w:r>
    </w:p>
    <w:p w14:paraId="6430FDDD" w14:textId="38FCC075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B0CFB">
        <w:rPr>
          <w:rFonts w:ascii="Times New Roman" w:hAnsi="Times New Roman" w:cs="Times New Roman"/>
        </w:rPr>
        <w:t>J.E., (</w:t>
      </w:r>
      <w:bookmarkStart w:id="0" w:name="_GoBack"/>
      <w:bookmarkEnd w:id="0"/>
      <w:r w:rsidR="003B0CFB">
        <w:rPr>
          <w:rFonts w:ascii="Times New Roman" w:hAnsi="Times New Roman" w:cs="Times New Roman"/>
        </w:rPr>
        <w:t>2014)</w:t>
      </w:r>
      <w:r w:rsidR="003B0CFB">
        <w:rPr>
          <w:rFonts w:ascii="Times New Roman" w:hAnsi="Times New Roman" w:cs="Times New Roman" w:hint="eastAsia"/>
        </w:rPr>
        <w:t>.</w:t>
      </w:r>
      <w:r w:rsidR="003B0CFB">
        <w:rPr>
          <w:rFonts w:ascii="Times New Roman" w:hAnsi="Times New Roman" w:cs="Times New Roman"/>
        </w:rPr>
        <w:t xml:space="preserve"> </w:t>
      </w:r>
      <w:r w:rsidRPr="003544A6">
        <w:rPr>
          <w:rFonts w:ascii="Times New Roman" w:hAnsi="Times New Roman" w:cs="Times New Roman"/>
        </w:rPr>
        <w:t xml:space="preserve">PTSD Treatment for Soldiers After Combat Deployment: Low </w:t>
      </w:r>
    </w:p>
    <w:p w14:paraId="4687EF36" w14:textId="10961C32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>Utilization of Mental Healt</w:t>
      </w:r>
      <w:r w:rsidR="003B0CFB">
        <w:rPr>
          <w:rFonts w:ascii="Times New Roman" w:hAnsi="Times New Roman" w:cs="Times New Roman"/>
        </w:rPr>
        <w:t>h Care and Reasons for Dropout</w:t>
      </w:r>
      <w:r w:rsidR="003B0CFB">
        <w:rPr>
          <w:rFonts w:ascii="Times New Roman" w:hAnsi="Times New Roman" w:cs="Times New Roman" w:hint="eastAsia"/>
        </w:rPr>
        <w:t>.</w:t>
      </w:r>
      <w:r w:rsidR="003B0CFB">
        <w:rPr>
          <w:rFonts w:ascii="Times New Roman" w:hAnsi="Times New Roman" w:cs="Times New Roman"/>
        </w:rPr>
        <w:t xml:space="preserve"> </w:t>
      </w:r>
      <w:r w:rsidRPr="009E55CB">
        <w:rPr>
          <w:rFonts w:ascii="Times New Roman" w:hAnsi="Times New Roman" w:cs="Times New Roman"/>
          <w:i/>
        </w:rPr>
        <w:t>Psychiatric Services</w:t>
      </w:r>
      <w:r w:rsidRPr="003544A6">
        <w:rPr>
          <w:rFonts w:ascii="Times New Roman" w:hAnsi="Times New Roman" w:cs="Times New Roman"/>
        </w:rPr>
        <w:t xml:space="preserve">, </w:t>
      </w:r>
    </w:p>
    <w:p w14:paraId="67F0C1FB" w14:textId="0B83777F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B342B6">
        <w:rPr>
          <w:rFonts w:ascii="Times New Roman" w:hAnsi="Times New Roman" w:cs="Times New Roman"/>
          <w:b/>
        </w:rPr>
        <w:t>65</w:t>
      </w:r>
      <w:r w:rsidRPr="003544A6">
        <w:rPr>
          <w:rFonts w:ascii="Times New Roman" w:hAnsi="Times New Roman" w:cs="Times New Roman"/>
        </w:rPr>
        <w:t>, 997-1004</w:t>
      </w:r>
    </w:p>
    <w:p w14:paraId="72F52331" w14:textId="77777777" w:rsidR="00056FD4" w:rsidRDefault="00056FD4" w:rsidP="00056FD4">
      <w:pPr>
        <w:rPr>
          <w:rFonts w:ascii="Times New Roman" w:hAnsi="Times New Roman" w:cs="Times New Roman"/>
        </w:rPr>
      </w:pPr>
    </w:p>
    <w:p w14:paraId="4EDF218F" w14:textId="6805939C" w:rsidR="00056FD4" w:rsidRDefault="003B0CFB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Mark, D. H., (2010)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  <w:r w:rsidR="00056FD4" w:rsidRPr="003544A6">
        <w:rPr>
          <w:rFonts w:ascii="Times New Roman" w:hAnsi="Times New Roman" w:cs="Times New Roman"/>
        </w:rPr>
        <w:t>High rates of PTSD and depre</w:t>
      </w:r>
      <w:r>
        <w:rPr>
          <w:rFonts w:ascii="Times New Roman" w:hAnsi="Times New Roman" w:cs="Times New Roman"/>
        </w:rPr>
        <w:t>ssion found among Iraq veterans.</w:t>
      </w:r>
      <w:r w:rsidR="00056FD4" w:rsidRPr="003544A6">
        <w:rPr>
          <w:rFonts w:ascii="Times New Roman" w:hAnsi="Times New Roman" w:cs="Times New Roman"/>
        </w:rPr>
        <w:t xml:space="preserve"> </w:t>
      </w:r>
      <w:r w:rsidR="00056FD4">
        <w:rPr>
          <w:rFonts w:ascii="Times New Roman" w:hAnsi="Times New Roman" w:cs="Times New Roman"/>
        </w:rPr>
        <w:t xml:space="preserve">  </w:t>
      </w:r>
    </w:p>
    <w:p w14:paraId="61174250" w14:textId="77777777" w:rsidR="00056FD4" w:rsidRPr="003544A6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spellStart"/>
      <w:r w:rsidRPr="009E55CB">
        <w:rPr>
          <w:rFonts w:ascii="Times New Roman" w:hAnsi="Times New Roman" w:cs="Times New Roman"/>
          <w:i/>
        </w:rPr>
        <w:t>CrossCurrents</w:t>
      </w:r>
      <w:proofErr w:type="spellEnd"/>
      <w:r w:rsidRPr="003544A6">
        <w:rPr>
          <w:rFonts w:ascii="Times New Roman" w:hAnsi="Times New Roman" w:cs="Times New Roman"/>
        </w:rPr>
        <w:t xml:space="preserve">, </w:t>
      </w:r>
      <w:r w:rsidRPr="00B342B6">
        <w:rPr>
          <w:rFonts w:ascii="Times New Roman" w:hAnsi="Times New Roman" w:cs="Times New Roman"/>
          <w:b/>
        </w:rPr>
        <w:t>14</w:t>
      </w:r>
      <w:r w:rsidRPr="003544A6">
        <w:rPr>
          <w:rFonts w:ascii="Times New Roman" w:hAnsi="Times New Roman" w:cs="Times New Roman"/>
        </w:rPr>
        <w:t>, 1.</w:t>
      </w:r>
    </w:p>
    <w:p w14:paraId="4154020A" w14:textId="77777777" w:rsidR="00056FD4" w:rsidRPr="003544A6" w:rsidRDefault="00056FD4" w:rsidP="00056FD4">
      <w:pPr>
        <w:rPr>
          <w:rFonts w:ascii="Times New Roman" w:hAnsi="Times New Roman" w:cs="Times New Roman"/>
        </w:rPr>
      </w:pPr>
    </w:p>
    <w:p w14:paraId="0C885C1A" w14:textId="53701AD9" w:rsidR="00056FD4" w:rsidRDefault="00056FD4" w:rsidP="00056FD4">
      <w:pPr>
        <w:rPr>
          <w:rFonts w:ascii="Times New Roman" w:hAnsi="Times New Roman" w:cs="Times New Roman"/>
        </w:rPr>
      </w:pPr>
      <w:r w:rsidRPr="003544A6">
        <w:rPr>
          <w:rFonts w:ascii="Times New Roman" w:hAnsi="Times New Roman" w:cs="Times New Roman"/>
        </w:rPr>
        <w:t xml:space="preserve">Marx. B.P., </w:t>
      </w:r>
      <w:proofErr w:type="spellStart"/>
      <w:r w:rsidRPr="003544A6">
        <w:rPr>
          <w:rFonts w:ascii="Times New Roman" w:hAnsi="Times New Roman" w:cs="Times New Roman"/>
        </w:rPr>
        <w:t>Doron-lamaraca</w:t>
      </w:r>
      <w:proofErr w:type="spellEnd"/>
      <w:r w:rsidRPr="003544A6">
        <w:rPr>
          <w:rFonts w:ascii="Times New Roman" w:hAnsi="Times New Roman" w:cs="Times New Roman"/>
        </w:rPr>
        <w:t xml:space="preserve"> S., Proctor.</w:t>
      </w:r>
      <w:r w:rsidR="003B0CFB">
        <w:rPr>
          <w:rFonts w:ascii="Times New Roman" w:hAnsi="Times New Roman" w:cs="Times New Roman"/>
        </w:rPr>
        <w:t xml:space="preserve"> S.P., </w:t>
      </w:r>
      <w:proofErr w:type="spellStart"/>
      <w:r w:rsidR="003B0CFB">
        <w:rPr>
          <w:rFonts w:ascii="Times New Roman" w:hAnsi="Times New Roman" w:cs="Times New Roman"/>
        </w:rPr>
        <w:t>Vansterling</w:t>
      </w:r>
      <w:proofErr w:type="spellEnd"/>
      <w:r w:rsidR="003B0CFB">
        <w:rPr>
          <w:rFonts w:ascii="Times New Roman" w:hAnsi="Times New Roman" w:cs="Times New Roman"/>
        </w:rPr>
        <w:t xml:space="preserve"> J.J. (2009)</w:t>
      </w:r>
      <w:r w:rsidR="003B0CFB">
        <w:rPr>
          <w:rFonts w:ascii="Times New Roman" w:hAnsi="Times New Roman" w:cs="Times New Roman" w:hint="eastAsia"/>
        </w:rPr>
        <w:t>.</w:t>
      </w:r>
      <w:r w:rsidR="003B0CFB">
        <w:rPr>
          <w:rFonts w:ascii="Times New Roman" w:hAnsi="Times New Roman" w:cs="Times New Roman"/>
        </w:rPr>
        <w:t xml:space="preserve"> </w:t>
      </w:r>
      <w:r w:rsidRPr="003544A6">
        <w:rPr>
          <w:rFonts w:ascii="Times New Roman" w:hAnsi="Times New Roman" w:cs="Times New Roman"/>
        </w:rPr>
        <w:t xml:space="preserve">The Influence of </w:t>
      </w:r>
    </w:p>
    <w:p w14:paraId="66421ADF" w14:textId="77777777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 xml:space="preserve">Pre-deployment neurocognitive functioning on Post-deployment PTSD symptom </w:t>
      </w:r>
    </w:p>
    <w:p w14:paraId="110DDD84" w14:textId="34496FB5" w:rsidR="00056FD4" w:rsidRPr="009E55CB" w:rsidRDefault="00056FD4" w:rsidP="00056FD4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>outcomes amon</w:t>
      </w:r>
      <w:r w:rsidR="003B0CFB">
        <w:rPr>
          <w:rFonts w:ascii="Times New Roman" w:hAnsi="Times New Roman" w:cs="Times New Roman"/>
        </w:rPr>
        <w:t>g Iraq-deployed Army soldiers.</w:t>
      </w:r>
      <w:r w:rsidR="009E55CB">
        <w:rPr>
          <w:rFonts w:ascii="Times New Roman" w:hAnsi="Times New Roman" w:cs="Times New Roman" w:hint="eastAsia"/>
        </w:rPr>
        <w:t xml:space="preserve"> </w:t>
      </w:r>
      <w:r w:rsidRPr="009E55CB">
        <w:rPr>
          <w:rFonts w:ascii="Times New Roman" w:hAnsi="Times New Roman" w:cs="Times New Roman"/>
          <w:i/>
        </w:rPr>
        <w:t xml:space="preserve">Journal of the International </w:t>
      </w:r>
    </w:p>
    <w:p w14:paraId="5BF7D822" w14:textId="77777777" w:rsidR="00056FD4" w:rsidRDefault="00056FD4" w:rsidP="00056FD4">
      <w:pPr>
        <w:rPr>
          <w:rFonts w:ascii="Times New Roman" w:hAnsi="Times New Roman" w:cs="Times New Roman"/>
        </w:rPr>
      </w:pPr>
      <w:r w:rsidRPr="009E55CB">
        <w:rPr>
          <w:rFonts w:ascii="Times New Roman" w:hAnsi="Times New Roman" w:cs="Times New Roman"/>
          <w:i/>
        </w:rPr>
        <w:t xml:space="preserve">  Neuropsychological society</w:t>
      </w:r>
      <w:r w:rsidRPr="003544A6">
        <w:rPr>
          <w:rFonts w:ascii="Times New Roman" w:hAnsi="Times New Roman" w:cs="Times New Roman"/>
        </w:rPr>
        <w:t xml:space="preserve">, </w:t>
      </w:r>
      <w:r w:rsidRPr="00B342B6">
        <w:rPr>
          <w:rFonts w:ascii="Times New Roman" w:hAnsi="Times New Roman" w:cs="Times New Roman"/>
          <w:b/>
        </w:rPr>
        <w:t>15</w:t>
      </w:r>
      <w:r w:rsidRPr="003544A6">
        <w:rPr>
          <w:rFonts w:ascii="Times New Roman" w:hAnsi="Times New Roman" w:cs="Times New Roman"/>
        </w:rPr>
        <w:t>, 840-852</w:t>
      </w:r>
    </w:p>
    <w:p w14:paraId="49A1309F" w14:textId="77777777" w:rsidR="00056FD4" w:rsidRDefault="00056FD4" w:rsidP="00056FD4">
      <w:pPr>
        <w:rPr>
          <w:rFonts w:ascii="Times New Roman" w:hAnsi="Times New Roman" w:cs="Times New Roman"/>
        </w:rPr>
      </w:pPr>
    </w:p>
    <w:p w14:paraId="3EA25A0E" w14:textId="77777777" w:rsidR="003B0CFB" w:rsidRDefault="00056FD4" w:rsidP="00056FD4">
      <w:pPr>
        <w:rPr>
          <w:rFonts w:ascii="Times New Roman" w:hAnsi="Times New Roman" w:cs="Times New Roman" w:hint="eastAsia"/>
        </w:rPr>
      </w:pPr>
      <w:r w:rsidRPr="003544A6">
        <w:rPr>
          <w:rFonts w:ascii="Times New Roman" w:hAnsi="Times New Roman" w:cs="Times New Roman"/>
        </w:rPr>
        <w:t>Paulson</w:t>
      </w:r>
      <w:r w:rsidR="003B0CFB">
        <w:rPr>
          <w:rFonts w:ascii="Times New Roman" w:hAnsi="Times New Roman" w:cs="Times New Roman" w:hint="eastAsia"/>
        </w:rPr>
        <w:t>,</w:t>
      </w:r>
      <w:r w:rsidRPr="003544A6">
        <w:rPr>
          <w:rFonts w:ascii="Times New Roman" w:hAnsi="Times New Roman" w:cs="Times New Roman"/>
        </w:rPr>
        <w:t xml:space="preserve"> D.S. and </w:t>
      </w:r>
      <w:proofErr w:type="spellStart"/>
      <w:r w:rsidRPr="003544A6">
        <w:rPr>
          <w:rFonts w:ascii="Times New Roman" w:hAnsi="Times New Roman" w:cs="Times New Roman"/>
        </w:rPr>
        <w:t>Krippner</w:t>
      </w:r>
      <w:proofErr w:type="spellEnd"/>
      <w:r w:rsidR="003B0CFB">
        <w:rPr>
          <w:rFonts w:ascii="Times New Roman" w:hAnsi="Times New Roman" w:cs="Times New Roman" w:hint="eastAsia"/>
        </w:rPr>
        <w:t>,</w:t>
      </w:r>
      <w:r w:rsidR="003B0CFB">
        <w:rPr>
          <w:rFonts w:ascii="Times New Roman" w:hAnsi="Times New Roman" w:cs="Times New Roman"/>
        </w:rPr>
        <w:t xml:space="preserve"> S., (2007)</w:t>
      </w:r>
      <w:r w:rsidR="003B0CFB">
        <w:rPr>
          <w:rFonts w:ascii="Times New Roman" w:hAnsi="Times New Roman" w:cs="Times New Roman" w:hint="eastAsia"/>
        </w:rPr>
        <w:t>.</w:t>
      </w:r>
      <w:r w:rsidR="003B0CFB">
        <w:rPr>
          <w:rFonts w:ascii="Times New Roman" w:hAnsi="Times New Roman" w:cs="Times New Roman"/>
        </w:rPr>
        <w:t xml:space="preserve"> </w:t>
      </w:r>
      <w:r w:rsidRPr="003544A6">
        <w:rPr>
          <w:rFonts w:ascii="Times New Roman" w:hAnsi="Times New Roman" w:cs="Times New Roman"/>
        </w:rPr>
        <w:t xml:space="preserve">Haunted by combat: understanding PTSD in </w:t>
      </w:r>
      <w:r w:rsidR="003B0CFB">
        <w:rPr>
          <w:rFonts w:ascii="Times New Roman" w:hAnsi="Times New Roman" w:cs="Times New Roman" w:hint="eastAsia"/>
        </w:rPr>
        <w:t xml:space="preserve">   </w:t>
      </w:r>
    </w:p>
    <w:p w14:paraId="50483368" w14:textId="1A869428" w:rsidR="00056FD4" w:rsidRPr="003B0CFB" w:rsidRDefault="003B0CFB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56FD4" w:rsidRPr="003544A6">
        <w:rPr>
          <w:rFonts w:ascii="Times New Roman" w:hAnsi="Times New Roman" w:cs="Times New Roman"/>
        </w:rPr>
        <w:t>war veterans including women, reservist, a</w:t>
      </w:r>
      <w:r>
        <w:rPr>
          <w:rFonts w:ascii="Times New Roman" w:hAnsi="Times New Roman" w:cs="Times New Roman"/>
        </w:rPr>
        <w:t>nd those coming back from Iraq.</w:t>
      </w:r>
      <w:r w:rsidR="009E55CB">
        <w:rPr>
          <w:rFonts w:ascii="Times New Roman" w:hAnsi="Times New Roman" w:cs="Times New Roman" w:hint="eastAsia"/>
        </w:rPr>
        <w:t xml:space="preserve"> </w:t>
      </w:r>
      <w:proofErr w:type="spellStart"/>
      <w:r w:rsidR="00056FD4" w:rsidRPr="009E55CB">
        <w:rPr>
          <w:rFonts w:ascii="Times New Roman" w:hAnsi="Times New Roman" w:cs="Times New Roman"/>
          <w:i/>
        </w:rPr>
        <w:t>Scitech</w:t>
      </w:r>
      <w:proofErr w:type="spellEnd"/>
      <w:r w:rsidR="00056FD4" w:rsidRPr="009E55CB">
        <w:rPr>
          <w:rFonts w:ascii="Times New Roman" w:hAnsi="Times New Roman" w:cs="Times New Roman"/>
          <w:i/>
        </w:rPr>
        <w:t xml:space="preserve"> </w:t>
      </w:r>
    </w:p>
    <w:p w14:paraId="7CE909CC" w14:textId="77777777" w:rsidR="00056FD4" w:rsidRPr="003544A6" w:rsidRDefault="00056FD4" w:rsidP="00056FD4">
      <w:pPr>
        <w:rPr>
          <w:rFonts w:ascii="Times New Roman" w:hAnsi="Times New Roman" w:cs="Times New Roman"/>
        </w:rPr>
      </w:pPr>
      <w:r w:rsidRPr="009E55CB">
        <w:rPr>
          <w:rFonts w:ascii="Times New Roman" w:hAnsi="Times New Roman" w:cs="Times New Roman"/>
          <w:i/>
        </w:rPr>
        <w:t xml:space="preserve">  Book News</w:t>
      </w:r>
      <w:r w:rsidRPr="003544A6">
        <w:rPr>
          <w:rFonts w:ascii="Times New Roman" w:hAnsi="Times New Roman" w:cs="Times New Roman"/>
        </w:rPr>
        <w:t xml:space="preserve">, </w:t>
      </w:r>
      <w:r w:rsidRPr="00B342B6">
        <w:rPr>
          <w:rFonts w:ascii="Times New Roman" w:hAnsi="Times New Roman" w:cs="Times New Roman"/>
          <w:b/>
        </w:rPr>
        <w:t>31</w:t>
      </w:r>
      <w:r w:rsidRPr="003544A6">
        <w:rPr>
          <w:rFonts w:ascii="Times New Roman" w:hAnsi="Times New Roman" w:cs="Times New Roman"/>
        </w:rPr>
        <w:t>, 4.</w:t>
      </w:r>
    </w:p>
    <w:p w14:paraId="47D3331B" w14:textId="77777777" w:rsidR="00056FD4" w:rsidRPr="003544A6" w:rsidRDefault="00056FD4" w:rsidP="00056FD4">
      <w:pPr>
        <w:rPr>
          <w:rFonts w:ascii="Times New Roman" w:hAnsi="Times New Roman" w:cs="Times New Roman"/>
        </w:rPr>
      </w:pPr>
    </w:p>
    <w:p w14:paraId="2AB222DD" w14:textId="77777777" w:rsidR="00056FD4" w:rsidRDefault="00056FD4" w:rsidP="00056FD4">
      <w:pPr>
        <w:rPr>
          <w:rFonts w:ascii="Times New Roman" w:hAnsi="Times New Roman" w:cs="Times New Roman"/>
        </w:rPr>
      </w:pPr>
      <w:r w:rsidRPr="003544A6">
        <w:rPr>
          <w:rFonts w:ascii="Times New Roman" w:hAnsi="Times New Roman" w:cs="Times New Roman"/>
        </w:rPr>
        <w:t xml:space="preserve">Peterson, A., </w:t>
      </w:r>
      <w:proofErr w:type="spellStart"/>
      <w:r w:rsidRPr="003544A6">
        <w:rPr>
          <w:rFonts w:ascii="Times New Roman" w:hAnsi="Times New Roman" w:cs="Times New Roman"/>
        </w:rPr>
        <w:t>Luethcke</w:t>
      </w:r>
      <w:proofErr w:type="spellEnd"/>
      <w:r w:rsidRPr="003544A6">
        <w:rPr>
          <w:rFonts w:ascii="Times New Roman" w:hAnsi="Times New Roman" w:cs="Times New Roman"/>
        </w:rPr>
        <w:t>, C. Borah A., Borah, A. and Young-</w:t>
      </w:r>
      <w:proofErr w:type="spellStart"/>
      <w:r w:rsidRPr="003544A6">
        <w:rPr>
          <w:rFonts w:ascii="Times New Roman" w:hAnsi="Times New Roman" w:cs="Times New Roman"/>
        </w:rPr>
        <w:t>McCaughan</w:t>
      </w:r>
      <w:proofErr w:type="spellEnd"/>
      <w:r w:rsidRPr="003544A6">
        <w:rPr>
          <w:rFonts w:ascii="Times New Roman" w:hAnsi="Times New Roman" w:cs="Times New Roman"/>
        </w:rPr>
        <w:t xml:space="preserve">, S., </w:t>
      </w:r>
    </w:p>
    <w:p w14:paraId="0EF0502E" w14:textId="56CC8760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B0CFB">
        <w:rPr>
          <w:rFonts w:ascii="Times New Roman" w:hAnsi="Times New Roman" w:cs="Times New Roman"/>
        </w:rPr>
        <w:t xml:space="preserve">(2011). </w:t>
      </w:r>
      <w:r w:rsidRPr="003544A6">
        <w:rPr>
          <w:rFonts w:ascii="Times New Roman" w:hAnsi="Times New Roman" w:cs="Times New Roman"/>
        </w:rPr>
        <w:t xml:space="preserve">Assessment and Treatment of Combat-Related PTSD in Returning War </w:t>
      </w:r>
    </w:p>
    <w:p w14:paraId="3440AAA9" w14:textId="179E0C87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B0CFB">
        <w:rPr>
          <w:rFonts w:ascii="Times New Roman" w:hAnsi="Times New Roman" w:cs="Times New Roman"/>
        </w:rPr>
        <w:t>Veterans.</w:t>
      </w:r>
      <w:r w:rsidRPr="003544A6">
        <w:rPr>
          <w:rFonts w:ascii="Times New Roman" w:hAnsi="Times New Roman" w:cs="Times New Roman"/>
        </w:rPr>
        <w:t xml:space="preserve"> </w:t>
      </w:r>
      <w:proofErr w:type="spellStart"/>
      <w:r w:rsidRPr="009E55CB">
        <w:rPr>
          <w:rFonts w:ascii="Times New Roman" w:hAnsi="Times New Roman" w:cs="Times New Roman"/>
          <w:i/>
        </w:rPr>
        <w:t>J</w:t>
      </w:r>
      <w:r w:rsidR="003B0CFB">
        <w:rPr>
          <w:rFonts w:ascii="Times New Roman" w:hAnsi="Times New Roman" w:cs="Times New Roman" w:hint="eastAsia"/>
          <w:i/>
        </w:rPr>
        <w:t>ounal</w:t>
      </w:r>
      <w:proofErr w:type="spellEnd"/>
      <w:r w:rsidR="003B0CFB">
        <w:rPr>
          <w:rFonts w:ascii="Times New Roman" w:hAnsi="Times New Roman" w:cs="Times New Roman" w:hint="eastAsia"/>
          <w:i/>
        </w:rPr>
        <w:t xml:space="preserve"> of</w:t>
      </w:r>
      <w:r w:rsidRPr="009E55CB">
        <w:rPr>
          <w:rFonts w:ascii="Times New Roman" w:hAnsi="Times New Roman" w:cs="Times New Roman"/>
          <w:i/>
        </w:rPr>
        <w:t xml:space="preserve"> Clin</w:t>
      </w:r>
      <w:r w:rsidR="003B0CFB">
        <w:rPr>
          <w:rFonts w:ascii="Times New Roman" w:hAnsi="Times New Roman" w:cs="Times New Roman" w:hint="eastAsia"/>
          <w:i/>
        </w:rPr>
        <w:t>ical</w:t>
      </w:r>
      <w:r w:rsidRPr="009E55CB">
        <w:rPr>
          <w:rFonts w:ascii="Times New Roman" w:hAnsi="Times New Roman" w:cs="Times New Roman"/>
          <w:i/>
        </w:rPr>
        <w:t xml:space="preserve"> Psychol</w:t>
      </w:r>
      <w:r w:rsidR="003B0CFB">
        <w:rPr>
          <w:rFonts w:ascii="Times New Roman" w:hAnsi="Times New Roman" w:cs="Times New Roman" w:hint="eastAsia"/>
          <w:i/>
        </w:rPr>
        <w:t>ogy</w:t>
      </w:r>
      <w:r w:rsidRPr="009E55CB">
        <w:rPr>
          <w:rFonts w:ascii="Times New Roman" w:hAnsi="Times New Roman" w:cs="Times New Roman"/>
          <w:i/>
        </w:rPr>
        <w:t xml:space="preserve"> Med</w:t>
      </w:r>
      <w:r w:rsidR="003B0CFB">
        <w:rPr>
          <w:rFonts w:ascii="Times New Roman" w:hAnsi="Times New Roman" w:cs="Times New Roman" w:hint="eastAsia"/>
          <w:i/>
        </w:rPr>
        <w:t>ical</w:t>
      </w:r>
      <w:r w:rsidRPr="009E55CB">
        <w:rPr>
          <w:rFonts w:ascii="Times New Roman" w:hAnsi="Times New Roman" w:cs="Times New Roman"/>
          <w:i/>
        </w:rPr>
        <w:t xml:space="preserve"> Settings</w:t>
      </w:r>
      <w:r w:rsidRPr="003544A6">
        <w:rPr>
          <w:rFonts w:ascii="Times New Roman" w:hAnsi="Times New Roman" w:cs="Times New Roman"/>
        </w:rPr>
        <w:t xml:space="preserve">, June 2011, </w:t>
      </w:r>
      <w:r w:rsidRPr="00B342B6">
        <w:rPr>
          <w:rFonts w:ascii="Times New Roman" w:hAnsi="Times New Roman" w:cs="Times New Roman"/>
          <w:b/>
        </w:rPr>
        <w:t>18</w:t>
      </w:r>
      <w:r w:rsidRPr="003544A6">
        <w:rPr>
          <w:rFonts w:ascii="Times New Roman" w:hAnsi="Times New Roman" w:cs="Times New Roman"/>
        </w:rPr>
        <w:t>, 164-175</w:t>
      </w:r>
    </w:p>
    <w:p w14:paraId="4617DDC9" w14:textId="77777777" w:rsidR="00056FD4" w:rsidRPr="003544A6" w:rsidRDefault="00056FD4" w:rsidP="00056FD4">
      <w:pPr>
        <w:rPr>
          <w:rFonts w:ascii="Times New Roman" w:hAnsi="Times New Roman" w:cs="Times New Roman"/>
        </w:rPr>
      </w:pPr>
    </w:p>
    <w:p w14:paraId="0AE53411" w14:textId="5273299F" w:rsidR="00056FD4" w:rsidRDefault="003B0CFB" w:rsidP="00056FD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Polusny</w:t>
      </w:r>
      <w:proofErr w:type="spellEnd"/>
      <w:r>
        <w:rPr>
          <w:rFonts w:ascii="Times New Roman" w:hAnsi="Times New Roman" w:cs="Times New Roman"/>
        </w:rPr>
        <w:t xml:space="preserve">, M. A., </w:t>
      </w:r>
      <w:proofErr w:type="spellStart"/>
      <w:r>
        <w:rPr>
          <w:rFonts w:ascii="Times New Roman" w:hAnsi="Times New Roman" w:cs="Times New Roman"/>
        </w:rPr>
        <w:t>Erbes</w:t>
      </w:r>
      <w:proofErr w:type="spellEnd"/>
      <w:r>
        <w:rPr>
          <w:rFonts w:ascii="Times New Roman" w:hAnsi="Times New Roman" w:cs="Times New Roman"/>
        </w:rPr>
        <w:t>,</w:t>
      </w:r>
      <w:r w:rsidR="00056FD4" w:rsidRPr="003544A6">
        <w:rPr>
          <w:rFonts w:ascii="Times New Roman" w:hAnsi="Times New Roman" w:cs="Times New Roman"/>
        </w:rPr>
        <w:t xml:space="preserve"> C. R., Murdoch.</w:t>
      </w:r>
      <w:r>
        <w:rPr>
          <w:rFonts w:ascii="Times New Roman" w:hAnsi="Times New Roman" w:cs="Times New Roman"/>
        </w:rPr>
        <w:t xml:space="preserve"> M., </w:t>
      </w:r>
      <w:proofErr w:type="spellStart"/>
      <w:r>
        <w:rPr>
          <w:rFonts w:ascii="Times New Roman" w:hAnsi="Times New Roman" w:cs="Times New Roman"/>
        </w:rPr>
        <w:t>Arbisi</w:t>
      </w:r>
      <w:proofErr w:type="spellEnd"/>
      <w:r>
        <w:rPr>
          <w:rFonts w:ascii="Times New Roman" w:hAnsi="Times New Roman" w:cs="Times New Roman"/>
        </w:rPr>
        <w:t>,</w:t>
      </w:r>
      <w:r w:rsidR="00056FD4" w:rsidRPr="003544A6">
        <w:rPr>
          <w:rFonts w:ascii="Times New Roman" w:hAnsi="Times New Roman" w:cs="Times New Roman"/>
        </w:rPr>
        <w:t xml:space="preserve"> P. A.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Thuras</w:t>
      </w:r>
      <w:proofErr w:type="spellEnd"/>
      <w:r>
        <w:rPr>
          <w:rFonts w:ascii="Times New Roman" w:hAnsi="Times New Roman" w:cs="Times New Roman"/>
        </w:rPr>
        <w:t xml:space="preserve">. P., </w:t>
      </w:r>
      <w:proofErr w:type="spellStart"/>
      <w:r>
        <w:rPr>
          <w:rFonts w:ascii="Times New Roman" w:hAnsi="Times New Roman" w:cs="Times New Roman"/>
        </w:rPr>
        <w:t>Rath</w:t>
      </w:r>
      <w:proofErr w:type="spellEnd"/>
      <w:r>
        <w:rPr>
          <w:rFonts w:ascii="Times New Roman" w:hAnsi="Times New Roman" w:cs="Times New Roman"/>
        </w:rPr>
        <w:t>, M.B. (2011).</w:t>
      </w:r>
      <w:r w:rsidR="00056FD4" w:rsidRPr="003544A6">
        <w:rPr>
          <w:rFonts w:ascii="Times New Roman" w:hAnsi="Times New Roman" w:cs="Times New Roman"/>
        </w:rPr>
        <w:t xml:space="preserve"> </w:t>
      </w:r>
    </w:p>
    <w:p w14:paraId="160B2288" w14:textId="27109347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 xml:space="preserve">Prospective Risk Factors for New-onset Post-Traumatic Stress Disorder in National </w:t>
      </w:r>
      <w:r>
        <w:rPr>
          <w:rFonts w:ascii="Times New Roman" w:hAnsi="Times New Roman" w:cs="Times New Roman"/>
        </w:rPr>
        <w:t xml:space="preserve"> </w:t>
      </w:r>
    </w:p>
    <w:p w14:paraId="44387CC8" w14:textId="017312CF" w:rsidR="00056FD4" w:rsidRPr="003544A6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>G</w:t>
      </w:r>
      <w:r w:rsidR="003B0CFB">
        <w:rPr>
          <w:rFonts w:ascii="Times New Roman" w:hAnsi="Times New Roman" w:cs="Times New Roman"/>
        </w:rPr>
        <w:t>uard Soldiers Deployed to Iraq.</w:t>
      </w:r>
      <w:r w:rsidRPr="003544A6">
        <w:rPr>
          <w:rFonts w:ascii="Times New Roman" w:hAnsi="Times New Roman" w:cs="Times New Roman"/>
        </w:rPr>
        <w:t xml:space="preserve"> </w:t>
      </w:r>
      <w:r w:rsidRPr="009E55CB">
        <w:rPr>
          <w:rFonts w:ascii="Times New Roman" w:hAnsi="Times New Roman" w:cs="Times New Roman"/>
          <w:i/>
        </w:rPr>
        <w:t>Psychological Medicine</w:t>
      </w:r>
      <w:r w:rsidRPr="003544A6">
        <w:rPr>
          <w:rFonts w:ascii="Times New Roman" w:hAnsi="Times New Roman" w:cs="Times New Roman"/>
        </w:rPr>
        <w:t xml:space="preserve">, April 2011, </w:t>
      </w:r>
      <w:r w:rsidRPr="00B342B6">
        <w:rPr>
          <w:rFonts w:ascii="Times New Roman" w:hAnsi="Times New Roman" w:cs="Times New Roman"/>
          <w:b/>
        </w:rPr>
        <w:t>41</w:t>
      </w:r>
      <w:r w:rsidRPr="003544A6">
        <w:rPr>
          <w:rFonts w:ascii="Times New Roman" w:hAnsi="Times New Roman" w:cs="Times New Roman"/>
        </w:rPr>
        <w:t>,687-698</w:t>
      </w:r>
    </w:p>
    <w:p w14:paraId="7537BDAB" w14:textId="77777777" w:rsidR="00056FD4" w:rsidRDefault="00056FD4" w:rsidP="00056FD4"/>
    <w:p w14:paraId="0F104D49" w14:textId="1777FC7B" w:rsidR="00056FD4" w:rsidRDefault="00056FD4" w:rsidP="00056FD4">
      <w:pPr>
        <w:rPr>
          <w:rFonts w:ascii="Times New Roman" w:hAnsi="Times New Roman" w:cs="Times New Roman"/>
        </w:rPr>
      </w:pPr>
      <w:r w:rsidRPr="003544A6">
        <w:rPr>
          <w:rFonts w:ascii="Times New Roman" w:hAnsi="Times New Roman" w:cs="Times New Roman"/>
        </w:rPr>
        <w:lastRenderedPageBreak/>
        <w:t xml:space="preserve">Richardson. L.K., </w:t>
      </w:r>
      <w:proofErr w:type="spellStart"/>
      <w:r w:rsidRPr="003544A6">
        <w:rPr>
          <w:rFonts w:ascii="Times New Roman" w:hAnsi="Times New Roman" w:cs="Times New Roman"/>
        </w:rPr>
        <w:t>Frueh</w:t>
      </w:r>
      <w:proofErr w:type="spellEnd"/>
      <w:r w:rsidRPr="003544A6">
        <w:rPr>
          <w:rFonts w:ascii="Times New Roman" w:hAnsi="Times New Roman" w:cs="Times New Roman"/>
        </w:rPr>
        <w:t xml:space="preserve"> B.C. and </w:t>
      </w:r>
      <w:proofErr w:type="spellStart"/>
      <w:r w:rsidR="003B0CFB">
        <w:rPr>
          <w:rFonts w:ascii="Times New Roman" w:hAnsi="Times New Roman" w:cs="Times New Roman"/>
        </w:rPr>
        <w:t>Acierno</w:t>
      </w:r>
      <w:proofErr w:type="spellEnd"/>
      <w:r w:rsidR="003B0CFB">
        <w:rPr>
          <w:rFonts w:ascii="Times New Roman" w:hAnsi="Times New Roman" w:cs="Times New Roman"/>
        </w:rPr>
        <w:t xml:space="preserve"> A., (2011), </w:t>
      </w:r>
      <w:r w:rsidRPr="003544A6">
        <w:rPr>
          <w:rFonts w:ascii="Times New Roman" w:hAnsi="Times New Roman" w:cs="Times New Roman"/>
        </w:rPr>
        <w:t xml:space="preserve">Prevalence Estimates of </w:t>
      </w:r>
    </w:p>
    <w:p w14:paraId="7F71AFE0" w14:textId="0B4E5EAE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3544A6">
        <w:rPr>
          <w:rFonts w:ascii="Times New Roman" w:hAnsi="Times New Roman" w:cs="Times New Roman"/>
        </w:rPr>
        <w:t>Combat-</w:t>
      </w:r>
      <w:r w:rsidR="003B0CFB">
        <w:rPr>
          <w:rFonts w:ascii="Times New Roman" w:hAnsi="Times New Roman" w:cs="Times New Roman"/>
        </w:rPr>
        <w:t>Related PTSD: A Critical Review</w:t>
      </w:r>
      <w:r w:rsidRPr="003544A6">
        <w:rPr>
          <w:rFonts w:ascii="Times New Roman" w:hAnsi="Times New Roman" w:cs="Times New Roman"/>
        </w:rPr>
        <w:t xml:space="preserve">, Retrieved from: </w:t>
      </w:r>
    </w:p>
    <w:p w14:paraId="477513B8" w14:textId="7F196E45" w:rsidR="00056FD4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hyperlink r:id="rId7" w:history="1">
        <w:r w:rsidRPr="00D0168E">
          <w:rPr>
            <w:rStyle w:val="Hyperlink"/>
            <w:rFonts w:ascii="Times New Roman" w:hAnsi="Times New Roman" w:cs="Times New Roman"/>
          </w:rPr>
          <w:t>https://www.ncbi.nlm.nih.gov/pmc/articles/PMC2891773/</w:t>
        </w:r>
      </w:hyperlink>
    </w:p>
    <w:p w14:paraId="411C363A" w14:textId="77777777" w:rsidR="00056FD4" w:rsidRPr="003544A6" w:rsidRDefault="00056FD4" w:rsidP="00056FD4">
      <w:pPr>
        <w:rPr>
          <w:rFonts w:ascii="Times New Roman" w:hAnsi="Times New Roman" w:cs="Times New Roman"/>
        </w:rPr>
      </w:pPr>
    </w:p>
    <w:p w14:paraId="77B1718A" w14:textId="1C2A9B7F" w:rsidR="00056FD4" w:rsidRDefault="00056FD4" w:rsidP="00056FD4">
      <w:pPr>
        <w:rPr>
          <w:rFonts w:ascii="Times New Roman" w:hAnsi="Times New Roman" w:cs="Times New Roman"/>
        </w:rPr>
      </w:pPr>
      <w:r w:rsidRPr="003544A6">
        <w:rPr>
          <w:rFonts w:ascii="Times New Roman" w:hAnsi="Times New Roman" w:cs="Times New Roman"/>
        </w:rPr>
        <w:t>Walter. P. and Bret. A.</w:t>
      </w:r>
      <w:r w:rsidR="003B0CFB">
        <w:rPr>
          <w:rFonts w:ascii="Times New Roman" w:hAnsi="Times New Roman" w:cs="Times New Roman"/>
        </w:rPr>
        <w:t xml:space="preserve"> M., (2011). </w:t>
      </w:r>
      <w:r w:rsidRPr="003544A6">
        <w:rPr>
          <w:rFonts w:ascii="Times New Roman" w:hAnsi="Times New Roman" w:cs="Times New Roman"/>
        </w:rPr>
        <w:t xml:space="preserve">Treating PTSD in military personnel: a clinical </w:t>
      </w:r>
    </w:p>
    <w:p w14:paraId="6D5DC35A" w14:textId="05ED6D05" w:rsidR="00056FD4" w:rsidRPr="003544A6" w:rsidRDefault="00056FD4" w:rsidP="00056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B0CFB">
        <w:rPr>
          <w:rFonts w:ascii="Times New Roman" w:hAnsi="Times New Roman" w:cs="Times New Roman"/>
        </w:rPr>
        <w:t>Handbook.</w:t>
      </w:r>
      <w:r w:rsidRPr="003544A6">
        <w:rPr>
          <w:rFonts w:ascii="Times New Roman" w:hAnsi="Times New Roman" w:cs="Times New Roman"/>
        </w:rPr>
        <w:t xml:space="preserve"> New York, The Guilford Press.</w:t>
      </w:r>
    </w:p>
    <w:p w14:paraId="6B17E746" w14:textId="77777777" w:rsidR="00056FD4" w:rsidRPr="00056FD4" w:rsidRDefault="00056FD4" w:rsidP="00056FD4"/>
    <w:p w14:paraId="15FA2CED" w14:textId="347FCD6F" w:rsidR="001658C9" w:rsidRDefault="00FD7F9D" w:rsidP="001658C9">
      <w:pPr>
        <w:rPr>
          <w:rFonts w:ascii="Times New Roman" w:hAnsi="Times New Roman" w:cs="Times New Roman"/>
        </w:rPr>
      </w:pPr>
      <w:r w:rsidRPr="003544A6">
        <w:rPr>
          <w:rFonts w:ascii="Times New Roman" w:hAnsi="Times New Roman" w:cs="Times New Roman"/>
        </w:rPr>
        <w:t>Wayne,</w:t>
      </w:r>
      <w:r w:rsidR="00C43270" w:rsidRPr="003544A6">
        <w:rPr>
          <w:rFonts w:ascii="Times New Roman" w:hAnsi="Times New Roman" w:cs="Times New Roman"/>
        </w:rPr>
        <w:t xml:space="preserve"> </w:t>
      </w:r>
      <w:r w:rsidRPr="003544A6">
        <w:rPr>
          <w:rFonts w:ascii="Times New Roman" w:hAnsi="Times New Roman" w:cs="Times New Roman"/>
        </w:rPr>
        <w:t>K. (2012)</w:t>
      </w:r>
      <w:r w:rsidR="003B0CFB">
        <w:rPr>
          <w:rFonts w:ascii="Times New Roman" w:hAnsi="Times New Roman" w:cs="Times New Roman"/>
        </w:rPr>
        <w:t xml:space="preserve">, </w:t>
      </w:r>
      <w:r w:rsidR="00587691" w:rsidRPr="003544A6">
        <w:rPr>
          <w:rFonts w:ascii="Times New Roman" w:hAnsi="Times New Roman" w:cs="Times New Roman"/>
        </w:rPr>
        <w:t>Comparing PTSD Among Returning War Veterans: Post-</w:t>
      </w:r>
      <w:r w:rsidR="008F2B6A" w:rsidRPr="003544A6">
        <w:rPr>
          <w:rFonts w:ascii="Times New Roman" w:hAnsi="Times New Roman" w:cs="Times New Roman"/>
        </w:rPr>
        <w:t xml:space="preserve">      </w:t>
      </w:r>
    </w:p>
    <w:p w14:paraId="0A93EBE7" w14:textId="77777777" w:rsidR="001658C9" w:rsidRDefault="001658C9" w:rsidP="00165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87691" w:rsidRPr="003544A6">
        <w:rPr>
          <w:rFonts w:ascii="Times New Roman" w:hAnsi="Times New Roman" w:cs="Times New Roman"/>
        </w:rPr>
        <w:t>Traumatic Stress D</w:t>
      </w:r>
      <w:r w:rsidR="00FD7F9D" w:rsidRPr="003544A6">
        <w:rPr>
          <w:rFonts w:ascii="Times New Roman" w:hAnsi="Times New Roman" w:cs="Times New Roman"/>
        </w:rPr>
        <w:t>isorder(PTSD)</w:t>
      </w:r>
      <w:r w:rsidR="00587691" w:rsidRPr="003544A6">
        <w:rPr>
          <w:rFonts w:ascii="Times New Roman" w:hAnsi="Times New Roman" w:cs="Times New Roman"/>
        </w:rPr>
        <w:t xml:space="preserve"> Among Returning Afghanistan and Iraq W</w:t>
      </w:r>
      <w:r w:rsidR="00FD7F9D" w:rsidRPr="003544A6">
        <w:rPr>
          <w:rFonts w:ascii="Times New Roman" w:hAnsi="Times New Roman" w:cs="Times New Roman"/>
        </w:rPr>
        <w:t xml:space="preserve">ars </w:t>
      </w:r>
      <w:r>
        <w:rPr>
          <w:rFonts w:ascii="Times New Roman" w:hAnsi="Times New Roman" w:cs="Times New Roman"/>
        </w:rPr>
        <w:t xml:space="preserve">   </w:t>
      </w:r>
    </w:p>
    <w:p w14:paraId="4B73B8A8" w14:textId="4479A88C" w:rsidR="003544A6" w:rsidRPr="00056FD4" w:rsidRDefault="00165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87691" w:rsidRPr="003544A6">
        <w:rPr>
          <w:rFonts w:ascii="Times New Roman" w:hAnsi="Times New Roman" w:cs="Times New Roman"/>
        </w:rPr>
        <w:t>V</w:t>
      </w:r>
      <w:r w:rsidR="00FD7F9D" w:rsidRPr="003544A6">
        <w:rPr>
          <w:rFonts w:ascii="Times New Roman" w:hAnsi="Times New Roman" w:cs="Times New Roman"/>
        </w:rPr>
        <w:t>eterans.</w:t>
      </w:r>
      <w:r w:rsidR="003B0CFB">
        <w:rPr>
          <w:rFonts w:ascii="Times New Roman" w:hAnsi="Times New Roman" w:cs="Times New Roman"/>
          <w:i/>
        </w:rPr>
        <w:t xml:space="preserve"> Journal of Military and V</w:t>
      </w:r>
      <w:r w:rsidR="00FD7F9D" w:rsidRPr="009E55CB">
        <w:rPr>
          <w:rFonts w:ascii="Times New Roman" w:hAnsi="Times New Roman" w:cs="Times New Roman"/>
          <w:i/>
        </w:rPr>
        <w:t>eterans</w:t>
      </w:r>
      <w:r w:rsidR="005B3502" w:rsidRPr="009E55CB">
        <w:rPr>
          <w:rFonts w:ascii="Times New Roman" w:hAnsi="Times New Roman" w:cs="Times New Roman"/>
          <w:i/>
        </w:rPr>
        <w:t xml:space="preserve">’ </w:t>
      </w:r>
      <w:r w:rsidR="003B0CFB">
        <w:rPr>
          <w:rFonts w:ascii="Times New Roman" w:hAnsi="Times New Roman" w:cs="Times New Roman"/>
          <w:i/>
        </w:rPr>
        <w:t>H</w:t>
      </w:r>
      <w:r w:rsidR="00FD7F9D" w:rsidRPr="009E55CB">
        <w:rPr>
          <w:rFonts w:ascii="Times New Roman" w:hAnsi="Times New Roman" w:cs="Times New Roman"/>
          <w:i/>
        </w:rPr>
        <w:t>ealth</w:t>
      </w:r>
      <w:r w:rsidR="00FD7F9D" w:rsidRPr="003544A6">
        <w:rPr>
          <w:rFonts w:ascii="Times New Roman" w:hAnsi="Times New Roman" w:cs="Times New Roman"/>
        </w:rPr>
        <w:t xml:space="preserve">, </w:t>
      </w:r>
      <w:r w:rsidR="00511722" w:rsidRPr="00B342B6">
        <w:rPr>
          <w:rFonts w:ascii="Times New Roman" w:hAnsi="Times New Roman" w:cs="Times New Roman"/>
          <w:b/>
        </w:rPr>
        <w:t>3</w:t>
      </w:r>
      <w:r w:rsidR="00511722" w:rsidRPr="003544A6">
        <w:rPr>
          <w:rFonts w:ascii="Times New Roman" w:hAnsi="Times New Roman" w:cs="Times New Roman"/>
        </w:rPr>
        <w:t>, 21-23</w:t>
      </w:r>
    </w:p>
    <w:sectPr w:rsidR="003544A6" w:rsidRPr="00056FD4" w:rsidSect="00346967">
      <w:headerReference w:type="default" r:id="rId8"/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F5CB4" w14:textId="77777777" w:rsidR="00A66352" w:rsidRDefault="00A66352" w:rsidP="00511722">
      <w:r>
        <w:separator/>
      </w:r>
    </w:p>
  </w:endnote>
  <w:endnote w:type="continuationSeparator" w:id="0">
    <w:p w14:paraId="594CA30E" w14:textId="77777777" w:rsidR="00A66352" w:rsidRDefault="00A66352" w:rsidP="0051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6A689" w14:textId="77777777" w:rsidR="00A66352" w:rsidRDefault="00A66352" w:rsidP="00511722">
      <w:r>
        <w:separator/>
      </w:r>
    </w:p>
  </w:footnote>
  <w:footnote w:type="continuationSeparator" w:id="0">
    <w:p w14:paraId="5BBC0AA9" w14:textId="77777777" w:rsidR="00A66352" w:rsidRDefault="00A66352" w:rsidP="005117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FD17A" w14:textId="3EF960CA" w:rsidR="0098795E" w:rsidRPr="00525950" w:rsidRDefault="00525950">
    <w:pPr>
      <w:pStyle w:val="Header"/>
      <w:rPr>
        <w:b/>
      </w:rPr>
    </w:pPr>
    <w:r w:rsidRPr="00525950">
      <w:rPr>
        <w:b/>
      </w:rPr>
      <w:t>BOYANZHOU</w:t>
    </w:r>
    <w:r w:rsidR="003B0CFB">
      <w:rPr>
        <w:rFonts w:hint="eastAsia"/>
        <w:b/>
      </w:rPr>
      <w:t>(Tony)</w:t>
    </w:r>
    <w:r w:rsidRPr="00525950">
      <w:rPr>
        <w:b/>
      </w:rPr>
      <w:ptab w:relativeTo="margin" w:alignment="center" w:leader="none"/>
    </w:r>
    <w:r w:rsidRPr="00525950">
      <w:rPr>
        <w:b/>
      </w:rPr>
      <w:t>ID:101053660</w:t>
    </w:r>
    <w:r w:rsidR="003B0CFB">
      <w:rPr>
        <w:rFonts w:hint="eastAsia"/>
        <w:b/>
      </w:rPr>
      <w:t xml:space="preserve">   Bibliography</w:t>
    </w:r>
    <w:r w:rsidRPr="00525950">
      <w:rPr>
        <w:b/>
      </w:rPr>
      <w:ptab w:relativeTo="margin" w:alignment="right" w:leader="none"/>
    </w:r>
    <w:r w:rsidRPr="00525950">
      <w:rPr>
        <w:b/>
      </w:rPr>
      <w:t>ESLA1900 WENDY FRASER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D8"/>
    <w:rsid w:val="00007AE1"/>
    <w:rsid w:val="00056FD4"/>
    <w:rsid w:val="00116F36"/>
    <w:rsid w:val="001658C9"/>
    <w:rsid w:val="00182BC5"/>
    <w:rsid w:val="001E0550"/>
    <w:rsid w:val="00211B2F"/>
    <w:rsid w:val="00215A0F"/>
    <w:rsid w:val="0024485F"/>
    <w:rsid w:val="00246196"/>
    <w:rsid w:val="00267C4F"/>
    <w:rsid w:val="002A59B3"/>
    <w:rsid w:val="002A63F8"/>
    <w:rsid w:val="002F7F77"/>
    <w:rsid w:val="00346967"/>
    <w:rsid w:val="00350F53"/>
    <w:rsid w:val="003544A6"/>
    <w:rsid w:val="003A36C7"/>
    <w:rsid w:val="003B0CFB"/>
    <w:rsid w:val="003B4976"/>
    <w:rsid w:val="00474CAE"/>
    <w:rsid w:val="004D28C7"/>
    <w:rsid w:val="004D658C"/>
    <w:rsid w:val="00511722"/>
    <w:rsid w:val="00525950"/>
    <w:rsid w:val="00540397"/>
    <w:rsid w:val="00587691"/>
    <w:rsid w:val="005B3502"/>
    <w:rsid w:val="00632648"/>
    <w:rsid w:val="00651E3F"/>
    <w:rsid w:val="00663D10"/>
    <w:rsid w:val="006D075D"/>
    <w:rsid w:val="00772FCA"/>
    <w:rsid w:val="007B2C16"/>
    <w:rsid w:val="007C3C0D"/>
    <w:rsid w:val="007F2CD8"/>
    <w:rsid w:val="008F2B6A"/>
    <w:rsid w:val="008F2C95"/>
    <w:rsid w:val="00911A84"/>
    <w:rsid w:val="00923148"/>
    <w:rsid w:val="0095185E"/>
    <w:rsid w:val="009529BD"/>
    <w:rsid w:val="0098795E"/>
    <w:rsid w:val="009A548D"/>
    <w:rsid w:val="009C4F56"/>
    <w:rsid w:val="009E547E"/>
    <w:rsid w:val="009E55CB"/>
    <w:rsid w:val="00A042CF"/>
    <w:rsid w:val="00A427BE"/>
    <w:rsid w:val="00A454DB"/>
    <w:rsid w:val="00A66352"/>
    <w:rsid w:val="00A74F6A"/>
    <w:rsid w:val="00A81732"/>
    <w:rsid w:val="00AA492F"/>
    <w:rsid w:val="00AE5C97"/>
    <w:rsid w:val="00B342B6"/>
    <w:rsid w:val="00B612D3"/>
    <w:rsid w:val="00B95054"/>
    <w:rsid w:val="00BF0D82"/>
    <w:rsid w:val="00C10C9D"/>
    <w:rsid w:val="00C43270"/>
    <w:rsid w:val="00C73BDC"/>
    <w:rsid w:val="00D26108"/>
    <w:rsid w:val="00D61DD2"/>
    <w:rsid w:val="00DC7916"/>
    <w:rsid w:val="00E54069"/>
    <w:rsid w:val="00F31A0B"/>
    <w:rsid w:val="00FD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8FE5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F2C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1DD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1D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CD8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D61DD2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61DD2"/>
    <w:rPr>
      <w:b/>
      <w:bCs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117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51172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117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11722"/>
    <w:rPr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98795E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8795E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98795E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98795E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rsid w:val="0098795E"/>
  </w:style>
  <w:style w:type="character" w:styleId="EndnoteReference">
    <w:name w:val="endnote reference"/>
    <w:basedOn w:val="DefaultParagraphFont"/>
    <w:uiPriority w:val="99"/>
    <w:unhideWhenUsed/>
    <w:rsid w:val="0098795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56F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7583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8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ncbi.nlm.nih.gov/pmc/articles/PMC2891773/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>
  <b:Source>
    <b:Tag>gfg20</b:Tag>
    <b:SourceType>ArticleInAPeriodical</b:SourceType>
    <b:Guid>{113DE979-CB29-6F46-949C-CCED76931D13}</b:Guid>
    <b:Title>，jhkhj</b:Title>
    <b:Year>2020</b:Year>
    <b:Author>
      <b:Author>
        <b:NameList>
          <b:Person>
            <b:Last>gfgfgyhj</b:Last>
          </b:Person>
        </b:NameList>
      </b:Author>
    </b:Author>
    <b:Month>4567</b:Month>
    <b:Day>76i8</b:Day>
    <b:RefOrder>2</b:RefOrder>
  </b:Source>
  <b:Source>
    <b:Tag>Mar98</b:Tag>
    <b:SourceType>ArticleInAPeriodical</b:SourceType>
    <b:Guid>{6DCC7B70-5864-2A46-B395-64B53B11EBEE}</b:Guid>
    <b:Author>
      <b:Author>
        <b:NameList>
          <b:Person>
            <b:Last>H</b:Last>
            <b:First>Mark.</b:First>
            <b:Middle>D.</b:Middle>
          </b:Person>
        </b:NameList>
      </b:Author>
    </b:Author>
    <b:Title>BODY</b:Title>
    <b:PeriodicalTitle>BODY</b:PeriodicalTitle>
    <b:Year>1998</b:Year>
    <b:RefOrder>1</b:RefOrder>
  </b:Source>
</b:Sources>
</file>

<file path=customXml/itemProps1.xml><?xml version="1.0" encoding="utf-8"?>
<ds:datastoreItem xmlns:ds="http://schemas.openxmlformats.org/officeDocument/2006/customXml" ds:itemID="{8D9ECD9E-827A-814D-A37B-3FA20A61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319</Words>
  <Characters>1821</Characters>
  <Application>Microsoft Macintosh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Bibliography</vt:lpstr>
    </vt:vector>
  </TitlesOfParts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Boyan  Zhou</dc:creator>
  <cp:keywords/>
  <dc:description/>
  <cp:lastModifiedBy>Boyan  Zhou</cp:lastModifiedBy>
  <cp:revision>16</cp:revision>
  <dcterms:created xsi:type="dcterms:W3CDTF">2016-10-10T15:41:00Z</dcterms:created>
  <dcterms:modified xsi:type="dcterms:W3CDTF">2016-10-30T03:27:00Z</dcterms:modified>
</cp:coreProperties>
</file>